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A8" w:rsidRDefault="00F4541C" w:rsidP="00F4541C">
      <w:pPr>
        <w:jc w:val="center"/>
      </w:pPr>
      <w:r>
        <w:rPr>
          <w:noProof/>
          <w:lang w:bidi="hi-IN"/>
        </w:rPr>
        <w:drawing>
          <wp:inline distT="0" distB="0" distL="0" distR="0">
            <wp:extent cx="931652" cy="819509"/>
            <wp:effectExtent l="19050" t="0" r="1798" b="0"/>
            <wp:docPr id="1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80" cy="82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1C" w:rsidRPr="00F4541C" w:rsidRDefault="00F4541C" w:rsidP="00F4541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F4541C">
        <w:rPr>
          <w:rFonts w:ascii="Times New Roman" w:hAnsi="Times New Roman" w:cs="Times New Roman"/>
          <w:b/>
          <w:bCs/>
          <w:sz w:val="32"/>
          <w:szCs w:val="28"/>
        </w:rPr>
        <w:t>Rayat</w:t>
      </w:r>
      <w:proofErr w:type="spellEnd"/>
      <w:r w:rsidR="009668E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F4541C">
        <w:rPr>
          <w:rFonts w:ascii="Times New Roman" w:hAnsi="Times New Roman" w:cs="Times New Roman"/>
          <w:b/>
          <w:bCs/>
          <w:sz w:val="32"/>
          <w:szCs w:val="28"/>
        </w:rPr>
        <w:t>Shikshan</w:t>
      </w:r>
      <w:proofErr w:type="spellEnd"/>
      <w:r w:rsidR="009668E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F4541C">
        <w:rPr>
          <w:rFonts w:ascii="Times New Roman" w:hAnsi="Times New Roman" w:cs="Times New Roman"/>
          <w:b/>
          <w:bCs/>
          <w:sz w:val="32"/>
          <w:szCs w:val="28"/>
        </w:rPr>
        <w:t>Sanstha’s</w:t>
      </w:r>
      <w:proofErr w:type="spellEnd"/>
      <w:r w:rsidR="005F4B90">
        <w:rPr>
          <w:rFonts w:ascii="Times New Roman" w:hAnsi="Times New Roman" w:cs="Times New Roman"/>
          <w:b/>
          <w:bCs/>
          <w:sz w:val="32"/>
          <w:szCs w:val="28"/>
        </w:rPr>
        <w:t>,</w:t>
      </w:r>
    </w:p>
    <w:p w:rsidR="00F4541C" w:rsidRPr="00F4541C" w:rsidRDefault="00F4541C" w:rsidP="00F4541C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4541C">
        <w:rPr>
          <w:rFonts w:ascii="Times New Roman" w:hAnsi="Times New Roman" w:cs="Times New Roman"/>
          <w:b/>
          <w:bCs/>
          <w:sz w:val="40"/>
          <w:szCs w:val="28"/>
        </w:rPr>
        <w:t>CHHATRAPATI SHIVAJI COLLEGE, SATARA</w:t>
      </w:r>
    </w:p>
    <w:p w:rsidR="00F4541C" w:rsidRDefault="00F4541C" w:rsidP="00F4541C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F4541C">
        <w:rPr>
          <w:rFonts w:ascii="Times New Roman" w:hAnsi="Times New Roman" w:cs="Times New Roman"/>
          <w:b/>
          <w:bCs/>
          <w:sz w:val="36"/>
          <w:szCs w:val="28"/>
        </w:rPr>
        <w:t xml:space="preserve">(Autonomous) </w:t>
      </w:r>
    </w:p>
    <w:p w:rsidR="00C51071" w:rsidRPr="00A9692C" w:rsidRDefault="00C51071" w:rsidP="00F4541C">
      <w:pPr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A9692C">
        <w:rPr>
          <w:rFonts w:ascii="Times New Roman" w:hAnsi="Times New Roman" w:cs="Times New Roman"/>
          <w:b/>
          <w:bCs/>
          <w:sz w:val="28"/>
          <w:szCs w:val="22"/>
        </w:rPr>
        <w:t xml:space="preserve">A Constitute College of </w:t>
      </w:r>
      <w:proofErr w:type="spellStart"/>
      <w:r w:rsidRPr="00A9692C">
        <w:rPr>
          <w:rFonts w:ascii="Times New Roman" w:hAnsi="Times New Roman" w:cs="Times New Roman"/>
          <w:b/>
          <w:bCs/>
          <w:sz w:val="28"/>
          <w:szCs w:val="22"/>
        </w:rPr>
        <w:t>Karmaveer</w:t>
      </w:r>
      <w:proofErr w:type="spellEnd"/>
      <w:r w:rsidRPr="00A9692C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A9692C">
        <w:rPr>
          <w:rFonts w:ascii="Times New Roman" w:hAnsi="Times New Roman" w:cs="Times New Roman"/>
          <w:b/>
          <w:bCs/>
          <w:sz w:val="28"/>
          <w:szCs w:val="22"/>
        </w:rPr>
        <w:t>Bhaurao</w:t>
      </w:r>
      <w:proofErr w:type="spellEnd"/>
      <w:r w:rsidRPr="00A9692C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A9692C">
        <w:rPr>
          <w:rFonts w:ascii="Times New Roman" w:hAnsi="Times New Roman" w:cs="Times New Roman"/>
          <w:b/>
          <w:bCs/>
          <w:sz w:val="28"/>
          <w:szCs w:val="22"/>
        </w:rPr>
        <w:t>Patil</w:t>
      </w:r>
      <w:proofErr w:type="spellEnd"/>
      <w:r w:rsidRPr="00A9692C">
        <w:rPr>
          <w:rFonts w:ascii="Times New Roman" w:hAnsi="Times New Roman" w:cs="Times New Roman"/>
          <w:b/>
          <w:bCs/>
          <w:sz w:val="28"/>
          <w:szCs w:val="22"/>
        </w:rPr>
        <w:t xml:space="preserve"> University </w:t>
      </w:r>
      <w:proofErr w:type="spellStart"/>
      <w:r w:rsidRPr="00A9692C">
        <w:rPr>
          <w:rFonts w:ascii="Times New Roman" w:hAnsi="Times New Roman" w:cs="Times New Roman"/>
          <w:b/>
          <w:bCs/>
          <w:sz w:val="28"/>
          <w:szCs w:val="22"/>
        </w:rPr>
        <w:t>Satara</w:t>
      </w:r>
      <w:proofErr w:type="spellEnd"/>
    </w:p>
    <w:p w:rsidR="00F4541C" w:rsidRDefault="00F4541C" w:rsidP="00F4541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Accredited by NAAC with ‘A+’ Grade</w:t>
      </w:r>
    </w:p>
    <w:p w:rsidR="00F4541C" w:rsidRDefault="00F4541C" w:rsidP="00F4541C">
      <w:pPr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CHOICE BASED CREDIT SYSTEM</w:t>
      </w:r>
    </w:p>
    <w:p w:rsidR="00F4541C" w:rsidRDefault="00953337" w:rsidP="00F4541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Syllabus for</w:t>
      </w:r>
    </w:p>
    <w:p w:rsidR="00953337" w:rsidRPr="00953337" w:rsidRDefault="00953337" w:rsidP="00F4541C">
      <w:pPr>
        <w:jc w:val="center"/>
        <w:rPr>
          <w:rFonts w:ascii="Times New Roman" w:hAnsi="Times New Roman" w:cs="Times New Roman"/>
          <w:b/>
          <w:bCs/>
          <w:sz w:val="48"/>
          <w:szCs w:val="22"/>
        </w:rPr>
      </w:pPr>
      <w:r w:rsidRPr="00953337">
        <w:rPr>
          <w:rFonts w:ascii="Times New Roman" w:hAnsi="Times New Roman" w:cs="Times New Roman"/>
          <w:b/>
          <w:bCs/>
          <w:sz w:val="48"/>
          <w:szCs w:val="22"/>
        </w:rPr>
        <w:t xml:space="preserve">B. A. </w:t>
      </w:r>
      <w:r w:rsidR="00D2243C">
        <w:rPr>
          <w:rFonts w:ascii="Times New Roman" w:hAnsi="Times New Roman" w:cs="Times New Roman"/>
          <w:b/>
          <w:bCs/>
          <w:sz w:val="48"/>
          <w:szCs w:val="22"/>
        </w:rPr>
        <w:t xml:space="preserve">Part - </w:t>
      </w:r>
      <w:r w:rsidRPr="00953337">
        <w:rPr>
          <w:rFonts w:ascii="Times New Roman" w:hAnsi="Times New Roman" w:cs="Times New Roman"/>
          <w:b/>
          <w:bCs/>
          <w:sz w:val="48"/>
          <w:szCs w:val="22"/>
        </w:rPr>
        <w:t>II</w:t>
      </w:r>
    </w:p>
    <w:p w:rsidR="00953337" w:rsidRDefault="00953337" w:rsidP="00F4541C">
      <w:pPr>
        <w:jc w:val="center"/>
        <w:rPr>
          <w:rFonts w:ascii="Times New Roman" w:hAnsi="Times New Roman" w:cs="Times New Roman"/>
          <w:b/>
          <w:bCs/>
          <w:sz w:val="48"/>
          <w:szCs w:val="22"/>
        </w:rPr>
      </w:pPr>
      <w:r w:rsidRPr="00953337">
        <w:rPr>
          <w:rFonts w:ascii="Times New Roman" w:hAnsi="Times New Roman" w:cs="Times New Roman"/>
          <w:b/>
          <w:bCs/>
          <w:sz w:val="48"/>
          <w:szCs w:val="22"/>
        </w:rPr>
        <w:t>Sanskrit</w:t>
      </w:r>
    </w:p>
    <w:p w:rsidR="00953337" w:rsidRDefault="00A3723A" w:rsidP="00F4541C">
      <w:pPr>
        <w:jc w:val="center"/>
        <w:rPr>
          <w:rFonts w:ascii="Times New Roman" w:hAnsi="Times New Roman" w:cs="Times New Roman"/>
          <w:sz w:val="28"/>
          <w:szCs w:val="22"/>
        </w:rPr>
      </w:pPr>
      <w:r w:rsidRPr="00FE3FEB">
        <w:rPr>
          <w:rFonts w:ascii="Times New Roman" w:hAnsi="Times New Roman" w:cs="Times New Roman"/>
          <w:sz w:val="28"/>
          <w:szCs w:val="22"/>
        </w:rPr>
        <w:t>(Syllabus t</w:t>
      </w:r>
      <w:r w:rsidR="00AB56E8">
        <w:rPr>
          <w:rFonts w:ascii="Times New Roman" w:hAnsi="Times New Roman" w:cs="Times New Roman"/>
          <w:sz w:val="28"/>
          <w:szCs w:val="22"/>
        </w:rPr>
        <w:t xml:space="preserve">o be </w:t>
      </w:r>
      <w:r w:rsidR="00421DE0">
        <w:rPr>
          <w:rFonts w:ascii="Times New Roman" w:hAnsi="Times New Roman" w:cs="Times New Roman"/>
          <w:sz w:val="28"/>
          <w:szCs w:val="22"/>
        </w:rPr>
        <w:t xml:space="preserve">implemented </w:t>
      </w:r>
      <w:bookmarkStart w:id="0" w:name="_GoBack"/>
      <w:bookmarkEnd w:id="0"/>
      <w:r w:rsidR="00AB56E8">
        <w:rPr>
          <w:rFonts w:ascii="Times New Roman" w:hAnsi="Times New Roman" w:cs="Times New Roman"/>
          <w:sz w:val="28"/>
          <w:szCs w:val="22"/>
        </w:rPr>
        <w:t>from June, 2023</w:t>
      </w:r>
      <w:r w:rsidRPr="00FE3FEB">
        <w:rPr>
          <w:rFonts w:ascii="Times New Roman" w:hAnsi="Times New Roman" w:cs="Times New Roman"/>
          <w:sz w:val="28"/>
          <w:szCs w:val="22"/>
        </w:rPr>
        <w:t xml:space="preserve"> onwards)</w:t>
      </w:r>
    </w:p>
    <w:p w:rsidR="00D2243C" w:rsidRDefault="00D2243C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F4541C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9668ED" w:rsidRDefault="009668ED" w:rsidP="00E9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9668ED" w:rsidRDefault="009668ED" w:rsidP="00E9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E64A01" w:rsidRDefault="00E64A01" w:rsidP="00E9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64A01">
        <w:rPr>
          <w:rFonts w:ascii="Times New Roman" w:hAnsi="Times New Roman" w:cs="Times New Roman"/>
          <w:noProof/>
          <w:sz w:val="28"/>
          <w:szCs w:val="22"/>
          <w:lang w:bidi="hi-IN"/>
        </w:rPr>
        <w:lastRenderedPageBreak/>
        <w:drawing>
          <wp:inline distT="0" distB="0" distL="0" distR="0">
            <wp:extent cx="519603" cy="474453"/>
            <wp:effectExtent l="19050" t="0" r="0" b="0"/>
            <wp:docPr id="3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3" cy="47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3F" w:rsidRPr="00E9723F" w:rsidRDefault="00E9723F" w:rsidP="00E9723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Rayat</w:t>
      </w:r>
      <w:proofErr w:type="spellEnd"/>
      <w:r w:rsidR="00374A27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Shikshan</w:t>
      </w:r>
      <w:proofErr w:type="spellEnd"/>
      <w:r w:rsidR="00374A27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Sanstha’s</w:t>
      </w:r>
      <w:proofErr w:type="spellEnd"/>
    </w:p>
    <w:p w:rsidR="00E9723F" w:rsidRPr="00E9723F" w:rsidRDefault="00E9723F" w:rsidP="00E97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23F">
        <w:rPr>
          <w:rFonts w:ascii="Times New Roman" w:hAnsi="Times New Roman" w:cs="Times New Roman"/>
          <w:b/>
          <w:bCs/>
          <w:sz w:val="28"/>
          <w:szCs w:val="28"/>
        </w:rPr>
        <w:t>CHHATRAPATI SHIVAJI COLLEGE, SATARA</w:t>
      </w:r>
    </w:p>
    <w:p w:rsidR="00E9723F" w:rsidRDefault="00E9723F" w:rsidP="00E97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723F">
        <w:rPr>
          <w:rFonts w:ascii="Times New Roman" w:hAnsi="Times New Roman" w:cs="Times New Roman"/>
          <w:b/>
          <w:bCs/>
          <w:sz w:val="24"/>
          <w:szCs w:val="28"/>
        </w:rPr>
        <w:t xml:space="preserve">(Autonomous) </w:t>
      </w:r>
    </w:p>
    <w:p w:rsidR="009348A2" w:rsidRPr="00E9723F" w:rsidRDefault="009348A2" w:rsidP="00E97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348A2">
        <w:rPr>
          <w:rFonts w:ascii="Times New Roman" w:hAnsi="Times New Roman" w:cs="Times New Roman"/>
          <w:b/>
          <w:bCs/>
          <w:sz w:val="24"/>
          <w:szCs w:val="28"/>
        </w:rPr>
        <w:t xml:space="preserve">A Constitute College of </w:t>
      </w:r>
      <w:proofErr w:type="spellStart"/>
      <w:r w:rsidRPr="009348A2">
        <w:rPr>
          <w:rFonts w:ascii="Times New Roman" w:hAnsi="Times New Roman" w:cs="Times New Roman"/>
          <w:b/>
          <w:bCs/>
          <w:sz w:val="24"/>
          <w:szCs w:val="28"/>
        </w:rPr>
        <w:t>Karmaveer</w:t>
      </w:r>
      <w:proofErr w:type="spellEnd"/>
      <w:r w:rsidRPr="009348A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9348A2">
        <w:rPr>
          <w:rFonts w:ascii="Times New Roman" w:hAnsi="Times New Roman" w:cs="Times New Roman"/>
          <w:b/>
          <w:bCs/>
          <w:sz w:val="24"/>
          <w:szCs w:val="28"/>
        </w:rPr>
        <w:t>Bhaurao</w:t>
      </w:r>
      <w:proofErr w:type="spellEnd"/>
      <w:r w:rsidRPr="009348A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9348A2">
        <w:rPr>
          <w:rFonts w:ascii="Times New Roman" w:hAnsi="Times New Roman" w:cs="Times New Roman"/>
          <w:b/>
          <w:bCs/>
          <w:sz w:val="24"/>
          <w:szCs w:val="28"/>
        </w:rPr>
        <w:t>Patil</w:t>
      </w:r>
      <w:proofErr w:type="spellEnd"/>
      <w:r w:rsidRPr="009348A2">
        <w:rPr>
          <w:rFonts w:ascii="Times New Roman" w:hAnsi="Times New Roman" w:cs="Times New Roman"/>
          <w:b/>
          <w:bCs/>
          <w:sz w:val="24"/>
          <w:szCs w:val="28"/>
        </w:rPr>
        <w:t xml:space="preserve"> University </w:t>
      </w:r>
      <w:proofErr w:type="spellStart"/>
      <w:r w:rsidRPr="009348A2">
        <w:rPr>
          <w:rFonts w:ascii="Times New Roman" w:hAnsi="Times New Roman" w:cs="Times New Roman"/>
          <w:b/>
          <w:bCs/>
          <w:sz w:val="24"/>
          <w:szCs w:val="28"/>
        </w:rPr>
        <w:t>Satara</w:t>
      </w:r>
      <w:proofErr w:type="spellEnd"/>
    </w:p>
    <w:p w:rsidR="00E9723F" w:rsidRDefault="00A96414" w:rsidP="00E97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A96414">
        <w:rPr>
          <w:rFonts w:ascii="Times New Roman" w:hAnsi="Times New Roman" w:cs="Times New Roman"/>
          <w:b/>
          <w:bCs/>
          <w:sz w:val="28"/>
          <w:szCs w:val="22"/>
        </w:rPr>
        <w:t>Department of Sanskrit</w:t>
      </w:r>
    </w:p>
    <w:p w:rsidR="00A96414" w:rsidRDefault="00A96414" w:rsidP="00E97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Title and Subject Code </w:t>
      </w:r>
    </w:p>
    <w:p w:rsidR="00A96414" w:rsidRDefault="00A9641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A96414">
        <w:rPr>
          <w:rFonts w:ascii="Times New Roman" w:hAnsi="Times New Roman" w:cs="Times New Roman"/>
          <w:b/>
          <w:bCs/>
          <w:sz w:val="24"/>
          <w:szCs w:val="22"/>
        </w:rPr>
        <w:t>B. A. Part – II Sanskrit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269"/>
        <w:gridCol w:w="2369"/>
        <w:gridCol w:w="1179"/>
        <w:gridCol w:w="3083"/>
      </w:tblGrid>
      <w:tr w:rsidR="007B2285" w:rsidTr="00B80B77">
        <w:trPr>
          <w:jc w:val="center"/>
        </w:trPr>
        <w:tc>
          <w:tcPr>
            <w:tcW w:w="706" w:type="dxa"/>
            <w:vAlign w:val="center"/>
          </w:tcPr>
          <w:p w:rsidR="007B228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</w:t>
            </w:r>
          </w:p>
          <w:p w:rsidR="007B228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1269" w:type="dxa"/>
            <w:vAlign w:val="center"/>
          </w:tcPr>
          <w:p w:rsidR="007B228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Semester</w:t>
            </w:r>
          </w:p>
        </w:tc>
        <w:tc>
          <w:tcPr>
            <w:tcW w:w="2369" w:type="dxa"/>
            <w:vAlign w:val="center"/>
          </w:tcPr>
          <w:p w:rsidR="007B228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the Course</w:t>
            </w:r>
          </w:p>
        </w:tc>
        <w:tc>
          <w:tcPr>
            <w:tcW w:w="1179" w:type="dxa"/>
            <w:vAlign w:val="center"/>
          </w:tcPr>
          <w:p w:rsidR="00171AB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Subject </w:t>
            </w:r>
          </w:p>
          <w:p w:rsidR="007B228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code</w:t>
            </w:r>
          </w:p>
        </w:tc>
        <w:tc>
          <w:tcPr>
            <w:tcW w:w="3083" w:type="dxa"/>
            <w:vAlign w:val="center"/>
          </w:tcPr>
          <w:p w:rsidR="007B2285" w:rsidRDefault="007B2285" w:rsidP="007B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Discipline Specific Elective</w:t>
            </w:r>
          </w:p>
        </w:tc>
      </w:tr>
      <w:tr w:rsidR="00B01E90" w:rsidTr="00B01E90">
        <w:trPr>
          <w:jc w:val="center"/>
        </w:trPr>
        <w:tc>
          <w:tcPr>
            <w:tcW w:w="706" w:type="dxa"/>
          </w:tcPr>
          <w:p w:rsidR="00B01E90" w:rsidRPr="007B2285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:rsidR="00B01E90" w:rsidRPr="007B2285" w:rsidRDefault="00B01E90" w:rsidP="00B01E9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III</w:t>
            </w:r>
          </w:p>
        </w:tc>
        <w:tc>
          <w:tcPr>
            <w:tcW w:w="2369" w:type="dxa"/>
          </w:tcPr>
          <w:p w:rsidR="00B01E90" w:rsidRPr="007B2285" w:rsidRDefault="00B01E90" w:rsidP="007B228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Sanskrit Drama</w:t>
            </w:r>
          </w:p>
        </w:tc>
        <w:tc>
          <w:tcPr>
            <w:tcW w:w="1179" w:type="dxa"/>
          </w:tcPr>
          <w:p w:rsidR="00B01E90" w:rsidRPr="00377DFD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77DFD">
              <w:rPr>
                <w:rFonts w:ascii="Times New Roman" w:hAnsi="Times New Roman" w:cs="Times New Roman"/>
                <w:sz w:val="24"/>
                <w:szCs w:val="22"/>
              </w:rPr>
              <w:t>SANO3</w:t>
            </w:r>
          </w:p>
        </w:tc>
        <w:tc>
          <w:tcPr>
            <w:tcW w:w="3083" w:type="dxa"/>
          </w:tcPr>
          <w:p w:rsidR="00B01E90" w:rsidRPr="00B80B77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 w:rsidR="009A05CD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03</w:t>
            </w:r>
          </w:p>
        </w:tc>
      </w:tr>
      <w:tr w:rsidR="00B01E90" w:rsidTr="00B80B77">
        <w:trPr>
          <w:jc w:val="center"/>
        </w:trPr>
        <w:tc>
          <w:tcPr>
            <w:tcW w:w="706" w:type="dxa"/>
          </w:tcPr>
          <w:p w:rsidR="00B01E90" w:rsidRPr="007B2285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1269" w:type="dxa"/>
            <w:vMerge/>
          </w:tcPr>
          <w:p w:rsidR="00B01E90" w:rsidRPr="007B2285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69" w:type="dxa"/>
          </w:tcPr>
          <w:p w:rsidR="00B01E90" w:rsidRPr="007B2285" w:rsidRDefault="007B10E8" w:rsidP="007B228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Upanisad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Gi</w:t>
            </w:r>
            <w:r w:rsidR="00B01E90" w:rsidRPr="007B2285">
              <w:rPr>
                <w:rFonts w:ascii="Times New Roman" w:hAnsi="Times New Roman" w:cs="Times New Roman"/>
                <w:sz w:val="24"/>
                <w:szCs w:val="22"/>
              </w:rPr>
              <w:t>ta</w:t>
            </w:r>
          </w:p>
        </w:tc>
        <w:tc>
          <w:tcPr>
            <w:tcW w:w="1179" w:type="dxa"/>
          </w:tcPr>
          <w:p w:rsidR="00B01E90" w:rsidRPr="00377DFD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77DFD">
              <w:rPr>
                <w:rFonts w:ascii="Times New Roman" w:hAnsi="Times New Roman" w:cs="Times New Roman"/>
                <w:sz w:val="24"/>
                <w:szCs w:val="22"/>
              </w:rPr>
              <w:t>SANO4</w:t>
            </w:r>
          </w:p>
        </w:tc>
        <w:tc>
          <w:tcPr>
            <w:tcW w:w="3083" w:type="dxa"/>
          </w:tcPr>
          <w:p w:rsidR="00B01E90" w:rsidRPr="00B80B77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 w:rsidR="009A05CD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04</w:t>
            </w:r>
          </w:p>
        </w:tc>
      </w:tr>
      <w:tr w:rsidR="00B01E90" w:rsidTr="00B01E90">
        <w:trPr>
          <w:jc w:val="center"/>
        </w:trPr>
        <w:tc>
          <w:tcPr>
            <w:tcW w:w="706" w:type="dxa"/>
          </w:tcPr>
          <w:p w:rsidR="00B01E90" w:rsidRPr="007B2285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69" w:type="dxa"/>
            <w:vMerge w:val="restart"/>
            <w:vAlign w:val="center"/>
          </w:tcPr>
          <w:p w:rsidR="00B01E90" w:rsidRPr="007B2285" w:rsidRDefault="00B01E90" w:rsidP="00B01E9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IV</w:t>
            </w:r>
          </w:p>
        </w:tc>
        <w:tc>
          <w:tcPr>
            <w:tcW w:w="2369" w:type="dxa"/>
          </w:tcPr>
          <w:p w:rsidR="00B01E90" w:rsidRPr="007B2285" w:rsidRDefault="00B01E90" w:rsidP="007B228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Literary Criticism </w:t>
            </w:r>
          </w:p>
        </w:tc>
        <w:tc>
          <w:tcPr>
            <w:tcW w:w="1179" w:type="dxa"/>
          </w:tcPr>
          <w:p w:rsidR="00B01E90" w:rsidRPr="00377DFD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77DFD">
              <w:rPr>
                <w:rFonts w:ascii="Times New Roman" w:hAnsi="Times New Roman" w:cs="Times New Roman"/>
                <w:sz w:val="24"/>
                <w:szCs w:val="22"/>
              </w:rPr>
              <w:t>SANO5</w:t>
            </w:r>
          </w:p>
        </w:tc>
        <w:tc>
          <w:tcPr>
            <w:tcW w:w="3083" w:type="dxa"/>
          </w:tcPr>
          <w:p w:rsidR="00B01E90" w:rsidRPr="00B80B77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 w:rsidR="009A05CD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05</w:t>
            </w:r>
          </w:p>
        </w:tc>
      </w:tr>
      <w:tr w:rsidR="00B01E90" w:rsidTr="00B80B77">
        <w:trPr>
          <w:jc w:val="center"/>
        </w:trPr>
        <w:tc>
          <w:tcPr>
            <w:tcW w:w="706" w:type="dxa"/>
          </w:tcPr>
          <w:p w:rsidR="00B01E90" w:rsidRPr="007B2285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269" w:type="dxa"/>
            <w:vMerge/>
          </w:tcPr>
          <w:p w:rsidR="00B01E90" w:rsidRPr="007B2285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69" w:type="dxa"/>
          </w:tcPr>
          <w:p w:rsidR="00B01E90" w:rsidRPr="007B2285" w:rsidRDefault="00B01E90" w:rsidP="007B228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Niti</w:t>
            </w:r>
            <w:proofErr w:type="spellEnd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 Literature</w:t>
            </w:r>
          </w:p>
        </w:tc>
        <w:tc>
          <w:tcPr>
            <w:tcW w:w="1179" w:type="dxa"/>
          </w:tcPr>
          <w:p w:rsidR="00B01E90" w:rsidRPr="00377DFD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77DFD">
              <w:rPr>
                <w:rFonts w:ascii="Times New Roman" w:hAnsi="Times New Roman" w:cs="Times New Roman"/>
                <w:sz w:val="24"/>
                <w:szCs w:val="22"/>
              </w:rPr>
              <w:t>SANO6</w:t>
            </w:r>
          </w:p>
        </w:tc>
        <w:tc>
          <w:tcPr>
            <w:tcW w:w="3083" w:type="dxa"/>
          </w:tcPr>
          <w:p w:rsidR="00B01E90" w:rsidRPr="00B80B77" w:rsidRDefault="00B01E90" w:rsidP="00E9723F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 w:rsidR="009A05CD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06</w:t>
            </w:r>
          </w:p>
        </w:tc>
      </w:tr>
    </w:tbl>
    <w:p w:rsidR="00A96414" w:rsidRPr="00A96414" w:rsidRDefault="00A9641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A96414" w:rsidRDefault="007606DA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606DA">
        <w:rPr>
          <w:rFonts w:ascii="Times New Roman" w:hAnsi="Times New Roman" w:cs="Times New Roman"/>
          <w:b/>
          <w:bCs/>
          <w:sz w:val="24"/>
          <w:szCs w:val="22"/>
        </w:rPr>
        <w:t>Course Structure</w:t>
      </w:r>
    </w:p>
    <w:p w:rsidR="007606DA" w:rsidRDefault="007606DA" w:rsidP="007606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A96414">
        <w:rPr>
          <w:rFonts w:ascii="Times New Roman" w:hAnsi="Times New Roman" w:cs="Times New Roman"/>
          <w:b/>
          <w:bCs/>
          <w:sz w:val="24"/>
          <w:szCs w:val="22"/>
        </w:rPr>
        <w:t>B. A. Part – II Sanskrit</w:t>
      </w:r>
    </w:p>
    <w:tbl>
      <w:tblPr>
        <w:tblStyle w:val="TableGrid"/>
        <w:tblW w:w="10030" w:type="dxa"/>
        <w:jc w:val="center"/>
        <w:tblLook w:val="04A0" w:firstRow="1" w:lastRow="0" w:firstColumn="1" w:lastColumn="0" w:noHBand="0" w:noVBand="1"/>
      </w:tblPr>
      <w:tblGrid>
        <w:gridCol w:w="574"/>
        <w:gridCol w:w="737"/>
        <w:gridCol w:w="1323"/>
        <w:gridCol w:w="1388"/>
        <w:gridCol w:w="1470"/>
        <w:gridCol w:w="1298"/>
        <w:gridCol w:w="900"/>
        <w:gridCol w:w="990"/>
        <w:gridCol w:w="1350"/>
      </w:tblGrid>
      <w:tr w:rsidR="00D0576C" w:rsidTr="00D0576C">
        <w:trPr>
          <w:jc w:val="center"/>
        </w:trPr>
        <w:tc>
          <w:tcPr>
            <w:tcW w:w="574" w:type="dxa"/>
            <w:vAlign w:val="center"/>
          </w:tcPr>
          <w:p w:rsidR="007606DA" w:rsidRDefault="007606DA" w:rsidP="00A13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</w:t>
            </w:r>
          </w:p>
          <w:p w:rsidR="007606DA" w:rsidRDefault="007606DA" w:rsidP="00A13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737" w:type="dxa"/>
            <w:vAlign w:val="center"/>
          </w:tcPr>
          <w:p w:rsidR="007606DA" w:rsidRDefault="007606DA" w:rsidP="00A13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SEM</w:t>
            </w:r>
          </w:p>
        </w:tc>
        <w:tc>
          <w:tcPr>
            <w:tcW w:w="1323" w:type="dxa"/>
          </w:tcPr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Title of the </w:t>
            </w:r>
          </w:p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Paper</w:t>
            </w:r>
          </w:p>
        </w:tc>
        <w:tc>
          <w:tcPr>
            <w:tcW w:w="1388" w:type="dxa"/>
            <w:vAlign w:val="center"/>
          </w:tcPr>
          <w:p w:rsidR="007606DA" w:rsidRDefault="007606DA" w:rsidP="00A13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Discipline Specific Elective</w:t>
            </w:r>
          </w:p>
        </w:tc>
        <w:tc>
          <w:tcPr>
            <w:tcW w:w="1470" w:type="dxa"/>
          </w:tcPr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Distribution of Credit</w:t>
            </w:r>
          </w:p>
        </w:tc>
        <w:tc>
          <w:tcPr>
            <w:tcW w:w="1298" w:type="dxa"/>
          </w:tcPr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Workload Per Week</w:t>
            </w:r>
          </w:p>
        </w:tc>
        <w:tc>
          <w:tcPr>
            <w:tcW w:w="900" w:type="dxa"/>
          </w:tcPr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Credit</w:t>
            </w:r>
          </w:p>
        </w:tc>
        <w:tc>
          <w:tcPr>
            <w:tcW w:w="990" w:type="dxa"/>
          </w:tcPr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Theory Marks</w:t>
            </w:r>
          </w:p>
        </w:tc>
        <w:tc>
          <w:tcPr>
            <w:tcW w:w="1350" w:type="dxa"/>
          </w:tcPr>
          <w:p w:rsidR="007606DA" w:rsidRDefault="007606DA" w:rsidP="00E97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Internal Evaluation</w:t>
            </w:r>
          </w:p>
        </w:tc>
      </w:tr>
      <w:tr w:rsidR="00D0576C" w:rsidTr="00D0576C">
        <w:trPr>
          <w:jc w:val="center"/>
        </w:trPr>
        <w:tc>
          <w:tcPr>
            <w:tcW w:w="574" w:type="dxa"/>
          </w:tcPr>
          <w:p w:rsidR="00AC0BDB" w:rsidRPr="007B2285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AC0BDB" w:rsidRPr="007B2285" w:rsidRDefault="00AC0BDB" w:rsidP="00AC0BDB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III</w:t>
            </w:r>
          </w:p>
          <w:p w:rsidR="00AC0BDB" w:rsidRPr="007B2285" w:rsidRDefault="00AC0BDB" w:rsidP="00AC0BDB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23" w:type="dxa"/>
          </w:tcPr>
          <w:p w:rsidR="00AC0BDB" w:rsidRPr="007B2285" w:rsidRDefault="00AC0BDB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Sanskrit Drama</w:t>
            </w:r>
          </w:p>
        </w:tc>
        <w:tc>
          <w:tcPr>
            <w:tcW w:w="1388" w:type="dxa"/>
          </w:tcPr>
          <w:p w:rsidR="00AC0BDB" w:rsidRPr="00B80B77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03</w:t>
            </w:r>
          </w:p>
        </w:tc>
        <w:tc>
          <w:tcPr>
            <w:tcW w:w="147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606D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298" w:type="dxa"/>
            <w:vAlign w:val="center"/>
          </w:tcPr>
          <w:p w:rsidR="00AC0BDB" w:rsidRPr="007606DA" w:rsidRDefault="00AC0BDB" w:rsidP="00675C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 Lectures</w:t>
            </w:r>
          </w:p>
        </w:tc>
        <w:tc>
          <w:tcPr>
            <w:tcW w:w="900" w:type="dxa"/>
            <w:vMerge w:val="restart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16</w:t>
            </w:r>
          </w:p>
        </w:tc>
        <w:tc>
          <w:tcPr>
            <w:tcW w:w="99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60</w:t>
            </w:r>
          </w:p>
        </w:tc>
        <w:tc>
          <w:tcPr>
            <w:tcW w:w="135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</w:tr>
      <w:tr w:rsidR="00D0576C" w:rsidTr="00D0576C">
        <w:trPr>
          <w:jc w:val="center"/>
        </w:trPr>
        <w:tc>
          <w:tcPr>
            <w:tcW w:w="574" w:type="dxa"/>
          </w:tcPr>
          <w:p w:rsidR="00AC0BDB" w:rsidRPr="007B2285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737" w:type="dxa"/>
            <w:vMerge/>
          </w:tcPr>
          <w:p w:rsidR="00AC0BDB" w:rsidRPr="007B2285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23" w:type="dxa"/>
          </w:tcPr>
          <w:p w:rsidR="00AC0BDB" w:rsidRPr="007B2285" w:rsidRDefault="00AC0BDB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Upanisad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Gi</w:t>
            </w: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ta</w:t>
            </w:r>
          </w:p>
        </w:tc>
        <w:tc>
          <w:tcPr>
            <w:tcW w:w="1388" w:type="dxa"/>
          </w:tcPr>
          <w:p w:rsidR="00AC0BDB" w:rsidRPr="00B80B77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04</w:t>
            </w:r>
          </w:p>
        </w:tc>
        <w:tc>
          <w:tcPr>
            <w:tcW w:w="147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606D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298" w:type="dxa"/>
            <w:vAlign w:val="center"/>
          </w:tcPr>
          <w:p w:rsidR="00AC0BDB" w:rsidRDefault="00AC0BDB" w:rsidP="00675C74">
            <w:pPr>
              <w:jc w:val="center"/>
            </w:pPr>
            <w:r w:rsidRPr="003E0590">
              <w:rPr>
                <w:rFonts w:ascii="Times New Roman" w:hAnsi="Times New Roman" w:cs="Times New Roman"/>
                <w:sz w:val="24"/>
                <w:szCs w:val="22"/>
              </w:rPr>
              <w:t>4 Lectures</w:t>
            </w:r>
          </w:p>
        </w:tc>
        <w:tc>
          <w:tcPr>
            <w:tcW w:w="900" w:type="dxa"/>
            <w:vMerge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60</w:t>
            </w:r>
          </w:p>
        </w:tc>
        <w:tc>
          <w:tcPr>
            <w:tcW w:w="135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</w:tr>
      <w:tr w:rsidR="00D0576C" w:rsidTr="00D0576C">
        <w:trPr>
          <w:jc w:val="center"/>
        </w:trPr>
        <w:tc>
          <w:tcPr>
            <w:tcW w:w="574" w:type="dxa"/>
          </w:tcPr>
          <w:p w:rsidR="00AC0BDB" w:rsidRPr="007B2285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737" w:type="dxa"/>
            <w:vMerge w:val="restart"/>
            <w:vAlign w:val="center"/>
          </w:tcPr>
          <w:p w:rsidR="00AC0BDB" w:rsidRPr="007B2285" w:rsidRDefault="00AC0BDB" w:rsidP="00AC0BDB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IV</w:t>
            </w:r>
          </w:p>
        </w:tc>
        <w:tc>
          <w:tcPr>
            <w:tcW w:w="1323" w:type="dxa"/>
          </w:tcPr>
          <w:p w:rsidR="00AC0BDB" w:rsidRPr="007B2285" w:rsidRDefault="00AC0BDB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Literary Criticism </w:t>
            </w:r>
          </w:p>
        </w:tc>
        <w:tc>
          <w:tcPr>
            <w:tcW w:w="1388" w:type="dxa"/>
          </w:tcPr>
          <w:p w:rsidR="00AC0BDB" w:rsidRPr="00B80B77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05</w:t>
            </w:r>
          </w:p>
        </w:tc>
        <w:tc>
          <w:tcPr>
            <w:tcW w:w="147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606D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298" w:type="dxa"/>
            <w:vAlign w:val="center"/>
          </w:tcPr>
          <w:p w:rsidR="00AC0BDB" w:rsidRDefault="00AC0BDB" w:rsidP="00675C74">
            <w:pPr>
              <w:jc w:val="center"/>
            </w:pPr>
            <w:r w:rsidRPr="003E0590">
              <w:rPr>
                <w:rFonts w:ascii="Times New Roman" w:hAnsi="Times New Roman" w:cs="Times New Roman"/>
                <w:sz w:val="24"/>
                <w:szCs w:val="22"/>
              </w:rPr>
              <w:t>4 Lectures</w:t>
            </w:r>
          </w:p>
        </w:tc>
        <w:tc>
          <w:tcPr>
            <w:tcW w:w="900" w:type="dxa"/>
            <w:vMerge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60</w:t>
            </w:r>
          </w:p>
        </w:tc>
        <w:tc>
          <w:tcPr>
            <w:tcW w:w="135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</w:tr>
      <w:tr w:rsidR="00D0576C" w:rsidTr="00D0576C">
        <w:trPr>
          <w:jc w:val="center"/>
        </w:trPr>
        <w:tc>
          <w:tcPr>
            <w:tcW w:w="574" w:type="dxa"/>
          </w:tcPr>
          <w:p w:rsidR="00AC0BDB" w:rsidRPr="007B2285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737" w:type="dxa"/>
            <w:vMerge/>
          </w:tcPr>
          <w:p w:rsidR="00AC0BDB" w:rsidRPr="007B2285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23" w:type="dxa"/>
          </w:tcPr>
          <w:p w:rsidR="00AC0BDB" w:rsidRPr="007B2285" w:rsidRDefault="00AC0BDB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Niti</w:t>
            </w:r>
            <w:proofErr w:type="spellEnd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 Literature</w:t>
            </w:r>
          </w:p>
        </w:tc>
        <w:tc>
          <w:tcPr>
            <w:tcW w:w="1388" w:type="dxa"/>
          </w:tcPr>
          <w:p w:rsidR="00AC0BDB" w:rsidRPr="00B80B77" w:rsidRDefault="00AC0BDB" w:rsidP="00A1379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Sanskrit Course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Pr="00B80B77">
              <w:rPr>
                <w:rFonts w:ascii="Times New Roman" w:hAnsi="Times New Roman" w:cs="Times New Roman"/>
                <w:sz w:val="24"/>
                <w:szCs w:val="22"/>
              </w:rPr>
              <w:t xml:space="preserve"> 06</w:t>
            </w:r>
          </w:p>
        </w:tc>
        <w:tc>
          <w:tcPr>
            <w:tcW w:w="147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606D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298" w:type="dxa"/>
            <w:vAlign w:val="center"/>
          </w:tcPr>
          <w:p w:rsidR="00AC0BDB" w:rsidRDefault="00AC0BDB" w:rsidP="00675C74">
            <w:pPr>
              <w:jc w:val="center"/>
            </w:pPr>
            <w:r w:rsidRPr="003E0590">
              <w:rPr>
                <w:rFonts w:ascii="Times New Roman" w:hAnsi="Times New Roman" w:cs="Times New Roman"/>
                <w:sz w:val="24"/>
                <w:szCs w:val="22"/>
              </w:rPr>
              <w:t>4 Lectures</w:t>
            </w:r>
          </w:p>
        </w:tc>
        <w:tc>
          <w:tcPr>
            <w:tcW w:w="900" w:type="dxa"/>
            <w:vMerge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60</w:t>
            </w:r>
          </w:p>
        </w:tc>
        <w:tc>
          <w:tcPr>
            <w:tcW w:w="1350" w:type="dxa"/>
            <w:vAlign w:val="center"/>
          </w:tcPr>
          <w:p w:rsidR="00AC0BDB" w:rsidRPr="007606DA" w:rsidRDefault="00AC0BDB" w:rsidP="007606D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40</w:t>
            </w:r>
          </w:p>
        </w:tc>
      </w:tr>
    </w:tbl>
    <w:p w:rsidR="007606DA" w:rsidRDefault="007606DA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374A27" w:rsidRDefault="00374A27" w:rsidP="008C3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374A27" w:rsidRDefault="00374A27" w:rsidP="008C3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8C3274" w:rsidRDefault="008C3274" w:rsidP="008C3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64A01">
        <w:rPr>
          <w:rFonts w:ascii="Times New Roman" w:hAnsi="Times New Roman" w:cs="Times New Roman"/>
          <w:noProof/>
          <w:sz w:val="28"/>
          <w:szCs w:val="22"/>
          <w:lang w:bidi="hi-IN"/>
        </w:rPr>
        <w:lastRenderedPageBreak/>
        <w:drawing>
          <wp:inline distT="0" distB="0" distL="0" distR="0">
            <wp:extent cx="519603" cy="474453"/>
            <wp:effectExtent l="19050" t="0" r="0" b="0"/>
            <wp:docPr id="2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3" cy="47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74" w:rsidRPr="00E9723F" w:rsidRDefault="008C3274" w:rsidP="008C327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Rayat</w:t>
      </w:r>
      <w:proofErr w:type="spellEnd"/>
      <w:r w:rsidR="00374A27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Shikshan</w:t>
      </w:r>
      <w:proofErr w:type="spellEnd"/>
      <w:r w:rsidR="00374A27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Sanstha’s</w:t>
      </w:r>
      <w:proofErr w:type="spellEnd"/>
    </w:p>
    <w:p w:rsidR="008C3274" w:rsidRPr="00E9723F" w:rsidRDefault="008C3274" w:rsidP="008C3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23F">
        <w:rPr>
          <w:rFonts w:ascii="Times New Roman" w:hAnsi="Times New Roman" w:cs="Times New Roman"/>
          <w:b/>
          <w:bCs/>
          <w:sz w:val="28"/>
          <w:szCs w:val="28"/>
        </w:rPr>
        <w:t>CHHATRAPATI SHIVAJI COLLEGE, SATARA</w:t>
      </w:r>
    </w:p>
    <w:p w:rsidR="008C3274" w:rsidRDefault="008C3274" w:rsidP="008C3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723F">
        <w:rPr>
          <w:rFonts w:ascii="Times New Roman" w:hAnsi="Times New Roman" w:cs="Times New Roman"/>
          <w:b/>
          <w:bCs/>
          <w:sz w:val="24"/>
          <w:szCs w:val="28"/>
        </w:rPr>
        <w:t xml:space="preserve">(Autonomous) </w:t>
      </w:r>
    </w:p>
    <w:p w:rsidR="00214EF1" w:rsidRPr="00E9723F" w:rsidRDefault="00214EF1" w:rsidP="008C3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14EF1">
        <w:rPr>
          <w:rFonts w:ascii="Times New Roman" w:hAnsi="Times New Roman" w:cs="Times New Roman"/>
          <w:b/>
          <w:bCs/>
          <w:sz w:val="24"/>
          <w:szCs w:val="28"/>
        </w:rPr>
        <w:t xml:space="preserve">A Constitute College of </w:t>
      </w:r>
      <w:proofErr w:type="spellStart"/>
      <w:r w:rsidRPr="00214EF1">
        <w:rPr>
          <w:rFonts w:ascii="Times New Roman" w:hAnsi="Times New Roman" w:cs="Times New Roman"/>
          <w:b/>
          <w:bCs/>
          <w:sz w:val="24"/>
          <w:szCs w:val="28"/>
        </w:rPr>
        <w:t>Karmaveer</w:t>
      </w:r>
      <w:proofErr w:type="spellEnd"/>
      <w:r w:rsidRPr="00214EF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214EF1">
        <w:rPr>
          <w:rFonts w:ascii="Times New Roman" w:hAnsi="Times New Roman" w:cs="Times New Roman"/>
          <w:b/>
          <w:bCs/>
          <w:sz w:val="24"/>
          <w:szCs w:val="28"/>
        </w:rPr>
        <w:t>Bhaurao</w:t>
      </w:r>
      <w:proofErr w:type="spellEnd"/>
      <w:r w:rsidRPr="00214EF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214EF1">
        <w:rPr>
          <w:rFonts w:ascii="Times New Roman" w:hAnsi="Times New Roman" w:cs="Times New Roman"/>
          <w:b/>
          <w:bCs/>
          <w:sz w:val="24"/>
          <w:szCs w:val="28"/>
        </w:rPr>
        <w:t>Patil</w:t>
      </w:r>
      <w:proofErr w:type="spellEnd"/>
      <w:r w:rsidRPr="00214EF1">
        <w:rPr>
          <w:rFonts w:ascii="Times New Roman" w:hAnsi="Times New Roman" w:cs="Times New Roman"/>
          <w:b/>
          <w:bCs/>
          <w:sz w:val="24"/>
          <w:szCs w:val="28"/>
        </w:rPr>
        <w:t xml:space="preserve"> University </w:t>
      </w:r>
      <w:proofErr w:type="spellStart"/>
      <w:r w:rsidRPr="00214EF1">
        <w:rPr>
          <w:rFonts w:ascii="Times New Roman" w:hAnsi="Times New Roman" w:cs="Times New Roman"/>
          <w:b/>
          <w:bCs/>
          <w:sz w:val="24"/>
          <w:szCs w:val="28"/>
        </w:rPr>
        <w:t>Satara</w:t>
      </w:r>
      <w:proofErr w:type="spellEnd"/>
    </w:p>
    <w:p w:rsidR="008C3274" w:rsidRDefault="008C3274" w:rsidP="008C32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A96414">
        <w:rPr>
          <w:rFonts w:ascii="Times New Roman" w:hAnsi="Times New Roman" w:cs="Times New Roman"/>
          <w:b/>
          <w:bCs/>
          <w:sz w:val="28"/>
          <w:szCs w:val="22"/>
        </w:rPr>
        <w:t>Department of Sanskrit</w:t>
      </w:r>
    </w:p>
    <w:p w:rsidR="008C3274" w:rsidRDefault="008C3274" w:rsidP="008C32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A96414">
        <w:rPr>
          <w:rFonts w:ascii="Times New Roman" w:hAnsi="Times New Roman" w:cs="Times New Roman"/>
          <w:b/>
          <w:bCs/>
          <w:sz w:val="24"/>
          <w:szCs w:val="22"/>
        </w:rPr>
        <w:t>B. A. Part – II Sanskrit</w:t>
      </w:r>
    </w:p>
    <w:p w:rsidR="008C3274" w:rsidRDefault="00A71BB0" w:rsidP="008C32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EQUIVA</w:t>
      </w:r>
      <w:r w:rsidR="008C3274">
        <w:rPr>
          <w:rFonts w:ascii="Times New Roman" w:hAnsi="Times New Roman" w:cs="Times New Roman"/>
          <w:b/>
          <w:bCs/>
          <w:sz w:val="24"/>
          <w:szCs w:val="22"/>
        </w:rPr>
        <w:t>LENCE</w:t>
      </w:r>
      <w:r w:rsidR="00377C31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8C327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:rsidR="006A1C0F" w:rsidRDefault="006A1C0F" w:rsidP="008C32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1045"/>
        <w:gridCol w:w="1259"/>
        <w:gridCol w:w="1004"/>
        <w:gridCol w:w="2591"/>
        <w:gridCol w:w="2651"/>
      </w:tblGrid>
      <w:tr w:rsidR="006A1C0F" w:rsidTr="00224453">
        <w:tc>
          <w:tcPr>
            <w:tcW w:w="695" w:type="dxa"/>
            <w:vAlign w:val="center"/>
          </w:tcPr>
          <w:p w:rsidR="00F54CB4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</w:t>
            </w:r>
          </w:p>
          <w:p w:rsidR="006A1C0F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1045" w:type="dxa"/>
            <w:vAlign w:val="center"/>
          </w:tcPr>
          <w:p w:rsidR="006A1C0F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Class</w:t>
            </w:r>
          </w:p>
        </w:tc>
        <w:tc>
          <w:tcPr>
            <w:tcW w:w="1259" w:type="dxa"/>
            <w:vAlign w:val="center"/>
          </w:tcPr>
          <w:p w:rsidR="006A1C0F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Semester</w:t>
            </w:r>
          </w:p>
        </w:tc>
        <w:tc>
          <w:tcPr>
            <w:tcW w:w="1004" w:type="dxa"/>
            <w:vAlign w:val="center"/>
          </w:tcPr>
          <w:p w:rsidR="00F54CB4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Paper</w:t>
            </w:r>
          </w:p>
          <w:p w:rsidR="006A1C0F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2591" w:type="dxa"/>
            <w:vAlign w:val="center"/>
          </w:tcPr>
          <w:p w:rsidR="006A1C0F" w:rsidRDefault="00F54CB4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Title of the Paper </w:t>
            </w:r>
            <w:r w:rsidR="00377C31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–</w:t>
            </w:r>
            <w:r w:rsidR="00E942C7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Old</w:t>
            </w:r>
          </w:p>
        </w:tc>
        <w:tc>
          <w:tcPr>
            <w:tcW w:w="2651" w:type="dxa"/>
            <w:vAlign w:val="center"/>
          </w:tcPr>
          <w:p w:rsidR="006A1C0F" w:rsidRDefault="00E942C7" w:rsidP="00E94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Title of the Paper – New</w:t>
            </w:r>
          </w:p>
        </w:tc>
      </w:tr>
      <w:tr w:rsidR="00224453" w:rsidTr="00224453">
        <w:tc>
          <w:tcPr>
            <w:tcW w:w="695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942C7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:rsidR="00224453" w:rsidRPr="00E942C7" w:rsidRDefault="00224453" w:rsidP="0022445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B. A. II</w:t>
            </w:r>
          </w:p>
          <w:p w:rsidR="00224453" w:rsidRPr="00224453" w:rsidRDefault="00224453" w:rsidP="00224453">
            <w:pPr>
              <w:jc w:val="center"/>
            </w:pPr>
          </w:p>
        </w:tc>
        <w:tc>
          <w:tcPr>
            <w:tcW w:w="1259" w:type="dxa"/>
            <w:vMerge w:val="restart"/>
            <w:vAlign w:val="center"/>
          </w:tcPr>
          <w:p w:rsidR="00224453" w:rsidRPr="00E942C7" w:rsidRDefault="00224453" w:rsidP="0022445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III</w:t>
            </w:r>
          </w:p>
        </w:tc>
        <w:tc>
          <w:tcPr>
            <w:tcW w:w="1004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III</w:t>
            </w:r>
          </w:p>
        </w:tc>
        <w:tc>
          <w:tcPr>
            <w:tcW w:w="2591" w:type="dxa"/>
          </w:tcPr>
          <w:p w:rsidR="00224453" w:rsidRPr="007B2285" w:rsidRDefault="00224453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Sanskrit Drama</w:t>
            </w:r>
          </w:p>
        </w:tc>
        <w:tc>
          <w:tcPr>
            <w:tcW w:w="2651" w:type="dxa"/>
          </w:tcPr>
          <w:p w:rsidR="00224453" w:rsidRPr="007B2285" w:rsidRDefault="00224453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Sanskrit Drama</w:t>
            </w:r>
          </w:p>
        </w:tc>
      </w:tr>
      <w:tr w:rsidR="00224453" w:rsidTr="00224453">
        <w:tc>
          <w:tcPr>
            <w:tcW w:w="695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942C7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1045" w:type="dxa"/>
            <w:vMerge/>
          </w:tcPr>
          <w:p w:rsidR="00224453" w:rsidRDefault="00224453" w:rsidP="0034637A">
            <w:pPr>
              <w:jc w:val="center"/>
            </w:pPr>
          </w:p>
        </w:tc>
        <w:tc>
          <w:tcPr>
            <w:tcW w:w="1259" w:type="dxa"/>
            <w:vMerge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04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IV</w:t>
            </w:r>
          </w:p>
        </w:tc>
        <w:tc>
          <w:tcPr>
            <w:tcW w:w="2591" w:type="dxa"/>
          </w:tcPr>
          <w:p w:rsidR="00224453" w:rsidRPr="007B2285" w:rsidRDefault="0038769E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Upanisad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Gi</w:t>
            </w:r>
            <w:r w:rsidR="00224453" w:rsidRPr="007B2285">
              <w:rPr>
                <w:rFonts w:ascii="Times New Roman" w:hAnsi="Times New Roman" w:cs="Times New Roman"/>
                <w:sz w:val="24"/>
                <w:szCs w:val="22"/>
              </w:rPr>
              <w:t>ta</w:t>
            </w:r>
          </w:p>
        </w:tc>
        <w:tc>
          <w:tcPr>
            <w:tcW w:w="2651" w:type="dxa"/>
          </w:tcPr>
          <w:p w:rsidR="00224453" w:rsidRPr="007B2285" w:rsidRDefault="0038769E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Upanisad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Gi</w:t>
            </w:r>
            <w:r w:rsidR="00224453" w:rsidRPr="007B2285">
              <w:rPr>
                <w:rFonts w:ascii="Times New Roman" w:hAnsi="Times New Roman" w:cs="Times New Roman"/>
                <w:sz w:val="24"/>
                <w:szCs w:val="22"/>
              </w:rPr>
              <w:t>ta</w:t>
            </w:r>
          </w:p>
        </w:tc>
      </w:tr>
      <w:tr w:rsidR="00224453" w:rsidTr="00224453">
        <w:tc>
          <w:tcPr>
            <w:tcW w:w="695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942C7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045" w:type="dxa"/>
            <w:vMerge/>
          </w:tcPr>
          <w:p w:rsidR="00224453" w:rsidRDefault="00224453" w:rsidP="0034637A">
            <w:pPr>
              <w:jc w:val="center"/>
            </w:pPr>
          </w:p>
        </w:tc>
        <w:tc>
          <w:tcPr>
            <w:tcW w:w="1259" w:type="dxa"/>
            <w:vMerge w:val="restart"/>
            <w:vAlign w:val="center"/>
          </w:tcPr>
          <w:p w:rsidR="00224453" w:rsidRPr="00E942C7" w:rsidRDefault="00224453" w:rsidP="0022445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IV</w:t>
            </w:r>
          </w:p>
        </w:tc>
        <w:tc>
          <w:tcPr>
            <w:tcW w:w="1004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</w:t>
            </w:r>
          </w:p>
        </w:tc>
        <w:tc>
          <w:tcPr>
            <w:tcW w:w="2591" w:type="dxa"/>
          </w:tcPr>
          <w:p w:rsidR="00224453" w:rsidRPr="007B2285" w:rsidRDefault="00224453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Literary Criticism </w:t>
            </w:r>
          </w:p>
        </w:tc>
        <w:tc>
          <w:tcPr>
            <w:tcW w:w="2651" w:type="dxa"/>
          </w:tcPr>
          <w:p w:rsidR="00224453" w:rsidRPr="007B2285" w:rsidRDefault="00224453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Literary Criticism </w:t>
            </w:r>
          </w:p>
        </w:tc>
      </w:tr>
      <w:tr w:rsidR="00224453" w:rsidTr="00224453">
        <w:tc>
          <w:tcPr>
            <w:tcW w:w="695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942C7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045" w:type="dxa"/>
            <w:vMerge/>
          </w:tcPr>
          <w:p w:rsidR="00224453" w:rsidRDefault="00224453" w:rsidP="0034637A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224453" w:rsidRPr="00E942C7" w:rsidRDefault="00224453" w:rsidP="0022445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04" w:type="dxa"/>
          </w:tcPr>
          <w:p w:rsidR="00224453" w:rsidRPr="00E942C7" w:rsidRDefault="00224453" w:rsidP="008C327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VI</w:t>
            </w:r>
          </w:p>
        </w:tc>
        <w:tc>
          <w:tcPr>
            <w:tcW w:w="2591" w:type="dxa"/>
          </w:tcPr>
          <w:p w:rsidR="00224453" w:rsidRPr="007B2285" w:rsidRDefault="00224453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Niti</w:t>
            </w:r>
            <w:proofErr w:type="spellEnd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 Literature</w:t>
            </w:r>
          </w:p>
        </w:tc>
        <w:tc>
          <w:tcPr>
            <w:tcW w:w="2651" w:type="dxa"/>
          </w:tcPr>
          <w:p w:rsidR="00224453" w:rsidRPr="007B2285" w:rsidRDefault="00224453" w:rsidP="00A1379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>Niti</w:t>
            </w:r>
            <w:proofErr w:type="spellEnd"/>
            <w:r w:rsidRPr="007B2285">
              <w:rPr>
                <w:rFonts w:ascii="Times New Roman" w:hAnsi="Times New Roman" w:cs="Times New Roman"/>
                <w:sz w:val="24"/>
                <w:szCs w:val="22"/>
              </w:rPr>
              <w:t xml:space="preserve"> Literature</w:t>
            </w:r>
          </w:p>
        </w:tc>
      </w:tr>
    </w:tbl>
    <w:p w:rsidR="006A1C0F" w:rsidRDefault="006A1C0F" w:rsidP="008C32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8C3274" w:rsidRDefault="008C3274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C82E1D" w:rsidRDefault="00C82E1D" w:rsidP="00D57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D5747F" w:rsidRDefault="00D5747F" w:rsidP="00D57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64A01">
        <w:rPr>
          <w:rFonts w:ascii="Times New Roman" w:hAnsi="Times New Roman" w:cs="Times New Roman"/>
          <w:noProof/>
          <w:sz w:val="28"/>
          <w:szCs w:val="22"/>
          <w:lang w:bidi="hi-IN"/>
        </w:rPr>
        <w:lastRenderedPageBreak/>
        <w:drawing>
          <wp:inline distT="0" distB="0" distL="0" distR="0">
            <wp:extent cx="519603" cy="474453"/>
            <wp:effectExtent l="19050" t="0" r="0" b="0"/>
            <wp:docPr id="4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3" cy="47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7F" w:rsidRPr="00E9723F" w:rsidRDefault="00D5747F" w:rsidP="00D5747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Rayat</w:t>
      </w:r>
      <w:proofErr w:type="spellEnd"/>
      <w:r w:rsidR="00E36D9A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Shikshan</w:t>
      </w:r>
      <w:proofErr w:type="spellEnd"/>
      <w:r w:rsidR="00E36D9A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Sanstha’s</w:t>
      </w:r>
      <w:proofErr w:type="spellEnd"/>
    </w:p>
    <w:p w:rsidR="00D5747F" w:rsidRDefault="00D5747F" w:rsidP="00702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B53753">
        <w:rPr>
          <w:rFonts w:ascii="Times New Roman" w:hAnsi="Times New Roman" w:cs="Times New Roman"/>
          <w:b/>
          <w:bCs/>
          <w:sz w:val="24"/>
          <w:szCs w:val="24"/>
        </w:rPr>
        <w:t>CHHATRAPATI SHIVAJI COLLEGE, SATARA</w:t>
      </w:r>
      <w:r w:rsidR="00B53753">
        <w:rPr>
          <w:rFonts w:ascii="Times New Roman" w:hAnsi="Times New Roman" w:hint="cs"/>
          <w:b/>
          <w:bCs/>
          <w:sz w:val="24"/>
          <w:szCs w:val="24"/>
          <w:cs/>
        </w:rPr>
        <w:t>.</w:t>
      </w:r>
      <w:proofErr w:type="gramEnd"/>
      <w:r w:rsidR="00702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723F">
        <w:rPr>
          <w:rFonts w:ascii="Times New Roman" w:hAnsi="Times New Roman" w:cs="Times New Roman"/>
          <w:b/>
          <w:bCs/>
          <w:sz w:val="24"/>
          <w:szCs w:val="28"/>
        </w:rPr>
        <w:t xml:space="preserve">(Autonomous) </w:t>
      </w:r>
    </w:p>
    <w:p w:rsidR="0026650D" w:rsidRPr="00702DFA" w:rsidRDefault="0026650D" w:rsidP="00702D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50D">
        <w:rPr>
          <w:rFonts w:ascii="Times New Roman" w:hAnsi="Times New Roman"/>
          <w:b/>
          <w:bCs/>
          <w:sz w:val="24"/>
          <w:szCs w:val="24"/>
        </w:rPr>
        <w:t xml:space="preserve">A Constitute College of </w:t>
      </w:r>
      <w:proofErr w:type="spellStart"/>
      <w:r w:rsidRPr="0026650D">
        <w:rPr>
          <w:rFonts w:ascii="Times New Roman" w:hAnsi="Times New Roman"/>
          <w:b/>
          <w:bCs/>
          <w:sz w:val="24"/>
          <w:szCs w:val="24"/>
        </w:rPr>
        <w:t>Karmaveer</w:t>
      </w:r>
      <w:proofErr w:type="spellEnd"/>
      <w:r w:rsidRPr="002665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650D">
        <w:rPr>
          <w:rFonts w:ascii="Times New Roman" w:hAnsi="Times New Roman"/>
          <w:b/>
          <w:bCs/>
          <w:sz w:val="24"/>
          <w:szCs w:val="24"/>
        </w:rPr>
        <w:t>Bhaurao</w:t>
      </w:r>
      <w:proofErr w:type="spellEnd"/>
      <w:r w:rsidRPr="002665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650D">
        <w:rPr>
          <w:rFonts w:ascii="Times New Roman" w:hAnsi="Times New Roman"/>
          <w:b/>
          <w:bCs/>
          <w:sz w:val="24"/>
          <w:szCs w:val="24"/>
        </w:rPr>
        <w:t>Patil</w:t>
      </w:r>
      <w:proofErr w:type="spellEnd"/>
      <w:r w:rsidRPr="0026650D">
        <w:rPr>
          <w:rFonts w:ascii="Times New Roman" w:hAnsi="Times New Roman"/>
          <w:b/>
          <w:bCs/>
          <w:sz w:val="24"/>
          <w:szCs w:val="24"/>
        </w:rPr>
        <w:t xml:space="preserve"> University </w:t>
      </w:r>
      <w:proofErr w:type="spellStart"/>
      <w:r w:rsidRPr="0026650D">
        <w:rPr>
          <w:rFonts w:ascii="Times New Roman" w:hAnsi="Times New Roman"/>
          <w:b/>
          <w:bCs/>
          <w:sz w:val="24"/>
          <w:szCs w:val="24"/>
        </w:rPr>
        <w:t>Satara</w:t>
      </w:r>
      <w:proofErr w:type="spellEnd"/>
    </w:p>
    <w:p w:rsidR="00D5747F" w:rsidRPr="0072277B" w:rsidRDefault="00D5747F" w:rsidP="00722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Choice Based Credit System</w:t>
      </w:r>
    </w:p>
    <w:p w:rsidR="00D5747F" w:rsidRDefault="0072277B" w:rsidP="00D57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B. A. Part – II, SEMESTER – III</w:t>
      </w:r>
    </w:p>
    <w:p w:rsidR="0072277B" w:rsidRDefault="0072277B" w:rsidP="00702D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Sanskrit Course – </w:t>
      </w:r>
      <w:proofErr w:type="gramStart"/>
      <w:r w:rsidR="00C16A93">
        <w:rPr>
          <w:rFonts w:ascii="Times New Roman" w:hAnsi="Times New Roman" w:cs="Times New Roman"/>
          <w:b/>
          <w:bCs/>
          <w:sz w:val="24"/>
          <w:szCs w:val="22"/>
        </w:rPr>
        <w:t>03</w:t>
      </w:r>
      <w:r w:rsidR="00702DFA">
        <w:rPr>
          <w:rFonts w:ascii="Times New Roman" w:hAnsi="Times New Roman" w:cs="Times New Roman"/>
          <w:b/>
          <w:bCs/>
          <w:sz w:val="24"/>
          <w:szCs w:val="22"/>
        </w:rPr>
        <w:t xml:space="preserve"> :</w:t>
      </w:r>
      <w:proofErr w:type="gramEnd"/>
      <w:r w:rsidR="00702DFA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D86562">
        <w:rPr>
          <w:rFonts w:ascii="Times New Roman" w:hAnsi="Times New Roman" w:cs="Times New Roman"/>
          <w:b/>
          <w:bCs/>
          <w:sz w:val="24"/>
          <w:szCs w:val="22"/>
        </w:rPr>
        <w:t>June 2023</w:t>
      </w:r>
      <w:r w:rsidR="00F53F13">
        <w:rPr>
          <w:rFonts w:ascii="Times New Roman" w:hAnsi="Times New Roman" w:cs="Times New Roman"/>
          <w:b/>
          <w:bCs/>
          <w:sz w:val="24"/>
          <w:szCs w:val="22"/>
        </w:rPr>
        <w:t xml:space="preserve"> onwar</w:t>
      </w:r>
      <w:r>
        <w:rPr>
          <w:rFonts w:ascii="Times New Roman" w:hAnsi="Times New Roman" w:cs="Times New Roman"/>
          <w:b/>
          <w:bCs/>
          <w:sz w:val="24"/>
          <w:szCs w:val="22"/>
        </w:rPr>
        <w:t>d</w:t>
      </w:r>
      <w:r w:rsidR="00F53F13">
        <w:rPr>
          <w:rFonts w:ascii="Times New Roman" w:hAnsi="Times New Roman" w:cs="Times New Roman"/>
          <w:b/>
          <w:bCs/>
          <w:sz w:val="24"/>
          <w:szCs w:val="22"/>
        </w:rPr>
        <w:t>s</w:t>
      </w:r>
    </w:p>
    <w:p w:rsidR="00D5747F" w:rsidRDefault="0072277B" w:rsidP="00D57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Sanskrit Drama</w:t>
      </w:r>
    </w:p>
    <w:p w:rsidR="0072277B" w:rsidRDefault="0072277B" w:rsidP="00D57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Subject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Code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(</w:t>
      </w:r>
      <w:r w:rsidR="00C54DA1">
        <w:rPr>
          <w:rFonts w:ascii="Times New Roman" w:hAnsi="Times New Roman" w:cs="Times New Roman"/>
          <w:b/>
          <w:bCs/>
          <w:sz w:val="24"/>
          <w:szCs w:val="22"/>
        </w:rPr>
        <w:t>SANO3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DA7281" w:rsidRPr="0090713F" w:rsidRDefault="0003741C" w:rsidP="0090713F">
      <w:pPr>
        <w:spacing w:after="0"/>
        <w:rPr>
          <w:rFonts w:ascii="Times New Roman" w:hAnsi="Times New Roman"/>
          <w:b/>
          <w:bCs/>
          <w:sz w:val="24"/>
          <w:szCs w:val="22"/>
          <w:cs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Credit</w:t>
      </w:r>
      <w:r w:rsidR="00E36D9A">
        <w:rPr>
          <w:rFonts w:ascii="Times New Roman" w:hAnsi="Times New Roman" w:cs="Times New Roman"/>
          <w:b/>
          <w:bCs/>
          <w:sz w:val="24"/>
          <w:szCs w:val="22"/>
        </w:rPr>
        <w:t>s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E36D9A">
        <w:rPr>
          <w:rFonts w:ascii="Times New Roman" w:hAnsi="Times New Roman" w:cs="Times New Roman"/>
          <w:b/>
          <w:bCs/>
          <w:sz w:val="24"/>
          <w:szCs w:val="22"/>
        </w:rPr>
        <w:t>:</w:t>
      </w:r>
      <w:proofErr w:type="gramEnd"/>
      <w:r w:rsidR="00E36D9A">
        <w:rPr>
          <w:rFonts w:ascii="Times New Roman" w:hAnsi="Times New Roman" w:cs="Times New Roman"/>
          <w:b/>
          <w:bCs/>
          <w:sz w:val="24"/>
          <w:szCs w:val="22"/>
        </w:rPr>
        <w:t xml:space="preserve"> 04                                                                     </w:t>
      </w:r>
      <w:r w:rsidR="00C82E1D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 w:rsidR="00E36D9A">
        <w:rPr>
          <w:rFonts w:ascii="Times New Roman" w:hAnsi="Times New Roman" w:cs="Times New Roman"/>
          <w:b/>
          <w:bCs/>
          <w:sz w:val="24"/>
          <w:szCs w:val="22"/>
        </w:rPr>
        <w:t xml:space="preserve">Teaching Hours : 60 </w:t>
      </w:r>
    </w:p>
    <w:p w:rsidR="00DA7281" w:rsidRDefault="00DA7281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Preamble :</w:t>
      </w:r>
      <w:proofErr w:type="gramEnd"/>
    </w:p>
    <w:p w:rsidR="000A2AA4" w:rsidRDefault="000A2AA4" w:rsidP="000A2AA4">
      <w:pPr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0A2AA4">
        <w:rPr>
          <w:rFonts w:ascii="Times New Roman" w:hAnsi="Times New Roman" w:cs="Times New Roman"/>
          <w:sz w:val="24"/>
          <w:szCs w:val="22"/>
        </w:rPr>
        <w:t>Bhasa</w:t>
      </w:r>
      <w:proofErr w:type="spellEnd"/>
      <w:r w:rsidRPr="000A2AA4">
        <w:rPr>
          <w:rFonts w:ascii="Times New Roman" w:hAnsi="Times New Roman" w:cs="Times New Roman"/>
          <w:sz w:val="24"/>
          <w:szCs w:val="22"/>
        </w:rPr>
        <w:t xml:space="preserve"> is a renowned poet in Sanskrit literature. He ha</w:t>
      </w:r>
      <w:r w:rsidR="0038769E">
        <w:rPr>
          <w:rFonts w:ascii="Times New Roman" w:hAnsi="Times New Roman" w:cs="Times New Roman"/>
          <w:sz w:val="24"/>
          <w:szCs w:val="22"/>
        </w:rPr>
        <w:t xml:space="preserve">s composed 13 dramas. Out of </w:t>
      </w:r>
      <w:proofErr w:type="gramStart"/>
      <w:r w:rsidR="0038769E">
        <w:rPr>
          <w:rFonts w:ascii="Times New Roman" w:hAnsi="Times New Roman" w:cs="Times New Roman"/>
          <w:sz w:val="24"/>
          <w:szCs w:val="22"/>
        </w:rPr>
        <w:t>The</w:t>
      </w:r>
      <w:r w:rsidRPr="000A2AA4">
        <w:rPr>
          <w:rFonts w:ascii="Times New Roman" w:hAnsi="Times New Roman" w:cs="Times New Roman"/>
          <w:sz w:val="24"/>
          <w:szCs w:val="22"/>
        </w:rPr>
        <w:t>s</w:t>
      </w:r>
      <w:r w:rsidR="0038769E">
        <w:rPr>
          <w:rFonts w:ascii="Times New Roman" w:hAnsi="Times New Roman" w:cs="Times New Roman"/>
          <w:sz w:val="24"/>
          <w:szCs w:val="22"/>
        </w:rPr>
        <w:t>e</w:t>
      </w:r>
      <w:proofErr w:type="gramEnd"/>
      <w:r w:rsidRPr="000A2AA4">
        <w:rPr>
          <w:rFonts w:ascii="Times New Roman" w:hAnsi="Times New Roman" w:cs="Times New Roman"/>
          <w:sz w:val="24"/>
          <w:szCs w:val="22"/>
        </w:rPr>
        <w:t xml:space="preserve"> drama </w:t>
      </w:r>
      <w:r w:rsidR="0038769E" w:rsidRPr="0038769E">
        <w:rPr>
          <w:rFonts w:ascii="Times New Roman" w:hAnsi="Times New Roman" w:cs="Times New Roman"/>
          <w:sz w:val="24"/>
          <w:szCs w:val="22"/>
        </w:rPr>
        <w:t>‘</w:t>
      </w:r>
      <w:proofErr w:type="spellStart"/>
      <w:r w:rsidR="0038769E" w:rsidRPr="0038769E">
        <w:rPr>
          <w:rFonts w:ascii="Times New Roman" w:hAnsi="Times New Roman" w:cs="Times New Roman"/>
          <w:sz w:val="24"/>
          <w:szCs w:val="24"/>
        </w:rPr>
        <w:t>Svapnavasavdattam</w:t>
      </w:r>
      <w:proofErr w:type="spellEnd"/>
      <w:r w:rsidR="0038769E" w:rsidRPr="0038769E">
        <w:rPr>
          <w:rFonts w:ascii="Times New Roman" w:hAnsi="Times New Roman" w:cs="Times New Roman"/>
          <w:sz w:val="24"/>
          <w:szCs w:val="24"/>
        </w:rPr>
        <w:t>’</w:t>
      </w:r>
      <w:r w:rsidR="00387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AA4">
        <w:rPr>
          <w:rFonts w:ascii="Times New Roman" w:hAnsi="Times New Roman" w:cs="Times New Roman"/>
          <w:sz w:val="24"/>
          <w:szCs w:val="22"/>
        </w:rPr>
        <w:t>gives an integrated view of contemporary cultural, political, social and emotional aspects. It is small and comprehensive piece of literature so it is included in syllabus.</w:t>
      </w:r>
    </w:p>
    <w:p w:rsidR="00064C6A" w:rsidRPr="00064C6A" w:rsidRDefault="00064C6A" w:rsidP="003A50EC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064C6A">
        <w:rPr>
          <w:rFonts w:ascii="Times New Roman" w:hAnsi="Times New Roman" w:cs="Times New Roman"/>
          <w:b/>
          <w:bCs/>
          <w:sz w:val="24"/>
          <w:szCs w:val="22"/>
        </w:rPr>
        <w:t>Course Objectives:</w:t>
      </w:r>
    </w:p>
    <w:p w:rsidR="00064C6A" w:rsidRPr="00064C6A" w:rsidRDefault="00064C6A" w:rsidP="00064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1.</w:t>
      </w:r>
      <w:r w:rsidRPr="00064C6A">
        <w:rPr>
          <w:rFonts w:ascii="Times New Roman" w:hAnsi="Times New Roman" w:cs="Times New Roman"/>
          <w:sz w:val="24"/>
          <w:szCs w:val="22"/>
        </w:rPr>
        <w:t>To</w:t>
      </w:r>
      <w:proofErr w:type="gramEnd"/>
      <w:r w:rsidRPr="00064C6A">
        <w:rPr>
          <w:rFonts w:ascii="Times New Roman" w:hAnsi="Times New Roman" w:cs="Times New Roman"/>
          <w:sz w:val="24"/>
          <w:szCs w:val="22"/>
        </w:rPr>
        <w:t xml:space="preserve"> study dramas of poet </w:t>
      </w:r>
      <w:proofErr w:type="spellStart"/>
      <w:r w:rsidRPr="00064C6A">
        <w:rPr>
          <w:rFonts w:ascii="Times New Roman" w:hAnsi="Times New Roman" w:cs="Times New Roman"/>
          <w:sz w:val="24"/>
          <w:szCs w:val="22"/>
        </w:rPr>
        <w:t>Bhasa</w:t>
      </w:r>
      <w:proofErr w:type="spellEnd"/>
    </w:p>
    <w:p w:rsidR="00064C6A" w:rsidRPr="00064C6A" w:rsidRDefault="00064C6A" w:rsidP="00F870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2.</w:t>
      </w:r>
      <w:r w:rsidRPr="00064C6A">
        <w:rPr>
          <w:rFonts w:ascii="Times New Roman" w:hAnsi="Times New Roman" w:cs="Times New Roman"/>
          <w:sz w:val="24"/>
          <w:szCs w:val="22"/>
        </w:rPr>
        <w:t>To</w:t>
      </w:r>
      <w:proofErr w:type="gramEnd"/>
      <w:r w:rsidRPr="00064C6A">
        <w:rPr>
          <w:rFonts w:ascii="Times New Roman" w:hAnsi="Times New Roman" w:cs="Times New Roman"/>
          <w:sz w:val="24"/>
          <w:szCs w:val="22"/>
        </w:rPr>
        <w:t xml:space="preserve"> enriched the </w:t>
      </w:r>
      <w:proofErr w:type="spellStart"/>
      <w:r w:rsidRPr="00064C6A">
        <w:rPr>
          <w:rFonts w:ascii="Times New Roman" w:hAnsi="Times New Roman" w:cs="Times New Roman"/>
          <w:sz w:val="24"/>
          <w:szCs w:val="22"/>
        </w:rPr>
        <w:t>students</w:t>
      </w:r>
      <w:proofErr w:type="spellEnd"/>
      <w:r w:rsidRPr="00064C6A">
        <w:rPr>
          <w:rFonts w:ascii="Times New Roman" w:hAnsi="Times New Roman" w:cs="Times New Roman"/>
          <w:sz w:val="24"/>
          <w:szCs w:val="22"/>
        </w:rPr>
        <w:t xml:space="preserve"> knowledge of cultural, political, social and emotional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064C6A">
        <w:rPr>
          <w:rFonts w:ascii="Times New Roman" w:hAnsi="Times New Roman" w:cs="Times New Roman"/>
          <w:sz w:val="24"/>
          <w:szCs w:val="22"/>
        </w:rPr>
        <w:t xml:space="preserve">aspects through this drama. </w:t>
      </w:r>
    </w:p>
    <w:p w:rsidR="00064C6A" w:rsidRPr="00064C6A" w:rsidRDefault="00183B29" w:rsidP="00064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3.</w:t>
      </w:r>
      <w:r w:rsidR="00064C6A" w:rsidRPr="00064C6A">
        <w:rPr>
          <w:rFonts w:ascii="Times New Roman" w:hAnsi="Times New Roman" w:cs="Times New Roman"/>
          <w:sz w:val="24"/>
          <w:szCs w:val="22"/>
        </w:rPr>
        <w:t>To</w:t>
      </w:r>
      <w:proofErr w:type="gramEnd"/>
      <w:r w:rsidR="00064C6A" w:rsidRPr="00064C6A">
        <w:rPr>
          <w:rFonts w:ascii="Times New Roman" w:hAnsi="Times New Roman" w:cs="Times New Roman"/>
          <w:sz w:val="24"/>
          <w:szCs w:val="22"/>
        </w:rPr>
        <w:t xml:space="preserve"> develop the moral values of life developed among the students. </w:t>
      </w:r>
    </w:p>
    <w:p w:rsidR="00064C6A" w:rsidRPr="000A2AA4" w:rsidRDefault="00183B29" w:rsidP="00064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4.</w:t>
      </w:r>
      <w:r w:rsidR="00064C6A" w:rsidRPr="00064C6A">
        <w:rPr>
          <w:rFonts w:ascii="Times New Roman" w:hAnsi="Times New Roman" w:cs="Times New Roman"/>
          <w:sz w:val="24"/>
          <w:szCs w:val="22"/>
        </w:rPr>
        <w:t>To</w:t>
      </w:r>
      <w:proofErr w:type="gramEnd"/>
      <w:r w:rsidR="00064C6A" w:rsidRPr="00064C6A">
        <w:rPr>
          <w:rFonts w:ascii="Times New Roman" w:hAnsi="Times New Roman" w:cs="Times New Roman"/>
          <w:sz w:val="24"/>
          <w:szCs w:val="22"/>
        </w:rPr>
        <w:t xml:space="preserve"> help students get an idea about the structure and form of Sanskrit drama</w:t>
      </w:r>
    </w:p>
    <w:p w:rsidR="00DA7281" w:rsidRDefault="00DA7281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Course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Outcomes :</w:t>
      </w:r>
      <w:proofErr w:type="gramEnd"/>
    </w:p>
    <w:p w:rsidR="007A0C81" w:rsidRPr="007A0C81" w:rsidRDefault="007A0C81" w:rsidP="007A0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C81">
        <w:rPr>
          <w:rFonts w:ascii="Times New Roman" w:hAnsi="Times New Roman" w:cs="Times New Roman"/>
          <w:sz w:val="24"/>
          <w:szCs w:val="24"/>
        </w:rPr>
        <w:t xml:space="preserve">Students studied dramas of poet </w:t>
      </w:r>
      <w:proofErr w:type="spellStart"/>
      <w:r w:rsidRPr="007A0C81">
        <w:rPr>
          <w:rFonts w:ascii="Times New Roman" w:hAnsi="Times New Roman" w:cs="Times New Roman"/>
          <w:sz w:val="24"/>
          <w:szCs w:val="24"/>
        </w:rPr>
        <w:t>Bhas</w:t>
      </w:r>
      <w:r w:rsidR="00EA1CA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0C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C81" w:rsidRPr="007A0C81" w:rsidRDefault="007A0C81" w:rsidP="007A0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C81">
        <w:rPr>
          <w:rFonts w:ascii="Times New Roman" w:hAnsi="Times New Roman" w:cs="Times New Roman"/>
          <w:sz w:val="24"/>
          <w:szCs w:val="24"/>
        </w:rPr>
        <w:t xml:space="preserve">Students enriched their knowledge of cultural, political, social and emotional aspects through this drama. </w:t>
      </w:r>
    </w:p>
    <w:p w:rsidR="007A0C81" w:rsidRPr="007A0C81" w:rsidRDefault="007A0C81" w:rsidP="007A0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C81">
        <w:rPr>
          <w:rFonts w:ascii="Times New Roman" w:hAnsi="Times New Roman" w:cs="Times New Roman"/>
          <w:sz w:val="24"/>
          <w:szCs w:val="24"/>
        </w:rPr>
        <w:t xml:space="preserve">The moral values of life developed among the students. </w:t>
      </w:r>
    </w:p>
    <w:p w:rsidR="00BA6B99" w:rsidRPr="003B26A0" w:rsidRDefault="007A0C81" w:rsidP="003B26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C81">
        <w:rPr>
          <w:rFonts w:ascii="Times New Roman" w:hAnsi="Times New Roman" w:cs="Times New Roman"/>
          <w:sz w:val="24"/>
          <w:szCs w:val="24"/>
        </w:rPr>
        <w:t>Students got idea about the structure and form of Sanskrit drama.</w:t>
      </w:r>
    </w:p>
    <w:p w:rsidR="00BA6B99" w:rsidRDefault="008513B5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Expected Skills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 xml:space="preserve">impartation </w:t>
      </w:r>
      <w:r w:rsidR="00771CE9">
        <w:rPr>
          <w:rFonts w:ascii="Times New Roman" w:hAnsi="Times New Roman" w:cs="Times New Roman"/>
          <w:b/>
          <w:bCs/>
          <w:sz w:val="24"/>
          <w:szCs w:val="22"/>
        </w:rPr>
        <w:t>:</w:t>
      </w:r>
      <w:proofErr w:type="gramEnd"/>
    </w:p>
    <w:p w:rsidR="00771CE9" w:rsidRPr="00993E72" w:rsidRDefault="00771CE9" w:rsidP="00771CE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993E72">
        <w:rPr>
          <w:rFonts w:ascii="Times New Roman" w:hAnsi="Times New Roman" w:cs="Times New Roman"/>
          <w:sz w:val="24"/>
          <w:szCs w:val="22"/>
        </w:rPr>
        <w:t xml:space="preserve">Reading </w:t>
      </w:r>
    </w:p>
    <w:p w:rsidR="00771CE9" w:rsidRPr="00993E72" w:rsidRDefault="00771CE9" w:rsidP="00771CE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993E72">
        <w:rPr>
          <w:rFonts w:ascii="Times New Roman" w:hAnsi="Times New Roman" w:cs="Times New Roman"/>
          <w:sz w:val="24"/>
          <w:szCs w:val="22"/>
        </w:rPr>
        <w:t xml:space="preserve">Understanding </w:t>
      </w:r>
    </w:p>
    <w:p w:rsidR="00771CE9" w:rsidRPr="00993E72" w:rsidRDefault="005010F0" w:rsidP="00771CE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2"/>
        </w:rPr>
      </w:pPr>
      <w:r w:rsidRPr="00993E72">
        <w:rPr>
          <w:rFonts w:ascii="Times New Roman" w:hAnsi="Times New Roman" w:cs="Times New Roman"/>
          <w:sz w:val="24"/>
          <w:szCs w:val="22"/>
        </w:rPr>
        <w:t>Writing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5551"/>
        <w:gridCol w:w="1163"/>
        <w:gridCol w:w="1298"/>
      </w:tblGrid>
      <w:tr w:rsidR="00DA7281" w:rsidTr="00D3314D">
        <w:trPr>
          <w:jc w:val="center"/>
        </w:trPr>
        <w:tc>
          <w:tcPr>
            <w:tcW w:w="6521" w:type="dxa"/>
            <w:gridSpan w:val="2"/>
          </w:tcPr>
          <w:p w:rsidR="00DA7281" w:rsidRDefault="00DA7281" w:rsidP="00DA728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DA7281" w:rsidRDefault="003B26A0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Teaching</w:t>
            </w:r>
          </w:p>
          <w:p w:rsidR="003B26A0" w:rsidRDefault="003B26A0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Hours</w:t>
            </w:r>
          </w:p>
        </w:tc>
        <w:tc>
          <w:tcPr>
            <w:tcW w:w="1298" w:type="dxa"/>
            <w:vAlign w:val="center"/>
          </w:tcPr>
          <w:p w:rsidR="00DA7281" w:rsidRDefault="00DA7281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Cos</w:t>
            </w:r>
          </w:p>
        </w:tc>
      </w:tr>
      <w:tr w:rsidR="00A1379D" w:rsidTr="00D3314D">
        <w:trPr>
          <w:jc w:val="center"/>
        </w:trPr>
        <w:tc>
          <w:tcPr>
            <w:tcW w:w="970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1</w:t>
            </w:r>
          </w:p>
        </w:tc>
        <w:tc>
          <w:tcPr>
            <w:tcW w:w="5551" w:type="dxa"/>
          </w:tcPr>
          <w:p w:rsidR="00A1379D" w:rsidRPr="00306DF0" w:rsidRDefault="004703FC" w:rsidP="00A1379D">
            <w:pPr>
              <w:tabs>
                <w:tab w:val="left" w:pos="311"/>
                <w:tab w:val="center" w:pos="110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Rupaka</w:t>
            </w:r>
            <w:proofErr w:type="spellEnd"/>
          </w:p>
          <w:p w:rsidR="00A1379D" w:rsidRPr="00306DF0" w:rsidRDefault="00377C31" w:rsidP="00A1379D">
            <w:pPr>
              <w:pStyle w:val="ListParagraph"/>
              <w:numPr>
                <w:ilvl w:val="1"/>
                <w:numId w:val="2"/>
              </w:numPr>
              <w:tabs>
                <w:tab w:val="left" w:pos="311"/>
                <w:tab w:val="center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Definition of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Rupaka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377C31" w:rsidP="00A1379D">
            <w:pPr>
              <w:pStyle w:val="ListParagraph"/>
              <w:numPr>
                <w:ilvl w:val="1"/>
                <w:numId w:val="2"/>
              </w:numPr>
              <w:tabs>
                <w:tab w:val="left" w:pos="311"/>
                <w:tab w:val="center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spellStart"/>
            <w:proofErr w:type="gram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Rupaka</w:t>
            </w:r>
            <w:proofErr w:type="spell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Nataka</w:t>
            </w:r>
            <w:proofErr w:type="spell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Prakarana</w:t>
            </w:r>
            <w:proofErr w:type="spell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Bhana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377C31" w:rsidP="00A1379D">
            <w:pPr>
              <w:pStyle w:val="ListParagraph"/>
              <w:numPr>
                <w:ilvl w:val="1"/>
                <w:numId w:val="2"/>
              </w:numPr>
              <w:tabs>
                <w:tab w:val="left" w:pos="311"/>
                <w:tab w:val="center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Prahasana</w:t>
            </w:r>
            <w:proofErr w:type="spell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, Deem,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Vyayoga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377C31" w:rsidP="00A1379D">
            <w:pPr>
              <w:pStyle w:val="ListParagraph"/>
              <w:numPr>
                <w:ilvl w:val="1"/>
                <w:numId w:val="2"/>
              </w:numPr>
              <w:tabs>
                <w:tab w:val="left" w:pos="311"/>
                <w:tab w:val="center" w:pos="11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Samavakara</w:t>
            </w:r>
            <w:proofErr w:type="spell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Vithi</w:t>
            </w:r>
            <w:proofErr w:type="spellEnd"/>
            <w:proofErr w:type="gram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Anka</w:t>
            </w:r>
            <w:proofErr w:type="spellEnd"/>
            <w:proofErr w:type="gramEnd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Ihamruga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98" w:type="dxa"/>
            <w:vAlign w:val="center"/>
          </w:tcPr>
          <w:p w:rsidR="00A1379D" w:rsidRDefault="00D73153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4</w:t>
            </w:r>
          </w:p>
        </w:tc>
      </w:tr>
      <w:tr w:rsidR="00A1379D" w:rsidTr="00D3314D">
        <w:trPr>
          <w:jc w:val="center"/>
        </w:trPr>
        <w:tc>
          <w:tcPr>
            <w:tcW w:w="970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2</w:t>
            </w:r>
          </w:p>
        </w:tc>
        <w:tc>
          <w:tcPr>
            <w:tcW w:w="5551" w:type="dxa"/>
          </w:tcPr>
          <w:p w:rsidR="00A1379D" w:rsidRPr="00306DF0" w:rsidRDefault="00A1379D" w:rsidP="00A13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introductio</w:t>
            </w:r>
            <w:r w:rsidR="0047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to famous Sanskrit Dramatist</w:t>
            </w:r>
          </w:p>
          <w:p w:rsidR="00A1379D" w:rsidRPr="00306DF0" w:rsidRDefault="00A1379D" w:rsidP="00A13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Sudraka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A1379D" w:rsidP="00A13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Vishakhadatta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A1379D" w:rsidP="00A13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0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C56">
              <w:rPr>
                <w:rFonts w:ascii="Times New Roman" w:hAnsi="Times New Roman" w:cs="Times New Roman"/>
                <w:sz w:val="24"/>
                <w:szCs w:val="24"/>
              </w:rPr>
              <w:t>Pand</w:t>
            </w:r>
            <w:r w:rsidR="00884EA5">
              <w:rPr>
                <w:rFonts w:ascii="Times New Roman" w:hAnsi="Times New Roman" w:cs="Times New Roman"/>
                <w:sz w:val="24"/>
                <w:szCs w:val="24"/>
              </w:rPr>
              <w:t>ita</w:t>
            </w:r>
            <w:proofErr w:type="spellEnd"/>
            <w:r w:rsidR="00884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65A">
              <w:rPr>
                <w:rFonts w:ascii="Times New Roman" w:hAnsi="Times New Roman" w:cs="Times New Roman"/>
                <w:sz w:val="24"/>
                <w:szCs w:val="24"/>
              </w:rPr>
              <w:t>Kshama</w:t>
            </w:r>
            <w:proofErr w:type="spellEnd"/>
            <w:r w:rsidR="00A0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65A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A1379D" w:rsidP="00A13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2.4 Sri. </w:t>
            </w:r>
            <w:proofErr w:type="spellStart"/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Bha</w:t>
            </w:r>
            <w:proofErr w:type="spellEnd"/>
            <w:r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Varnekar</w:t>
            </w:r>
            <w:proofErr w:type="spell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98" w:type="dxa"/>
            <w:vAlign w:val="center"/>
          </w:tcPr>
          <w:p w:rsidR="00A1379D" w:rsidRDefault="00D73153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4</w:t>
            </w:r>
          </w:p>
        </w:tc>
      </w:tr>
      <w:tr w:rsidR="00A1379D" w:rsidTr="00D3314D">
        <w:trPr>
          <w:jc w:val="center"/>
        </w:trPr>
        <w:tc>
          <w:tcPr>
            <w:tcW w:w="970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Unit 3</w:t>
            </w:r>
          </w:p>
        </w:tc>
        <w:tc>
          <w:tcPr>
            <w:tcW w:w="5551" w:type="dxa"/>
          </w:tcPr>
          <w:p w:rsidR="00A1379D" w:rsidRPr="00306DF0" w:rsidRDefault="004703FC" w:rsidP="00A1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Svapnavasavdattam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Bhasa</w:t>
            </w:r>
            <w:proofErr w:type="spellEnd"/>
          </w:p>
          <w:p w:rsidR="00A1379D" w:rsidRPr="00306DF0" w:rsidRDefault="00A1379D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3.1 Introduction of 1</w:t>
            </w:r>
            <w:r w:rsidRPr="00306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 Act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A1379D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3.2 Plot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A1379D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3.3 Text reading, Translation &amp;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79D" w:rsidRPr="00306DF0" w:rsidRDefault="00A1379D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F0">
              <w:rPr>
                <w:rFonts w:ascii="Times New Roman" w:hAnsi="Times New Roman" w:cs="Times New Roman"/>
                <w:sz w:val="24"/>
                <w:szCs w:val="24"/>
              </w:rPr>
              <w:t>3.4 Poetic Excellence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98" w:type="dxa"/>
            <w:vAlign w:val="center"/>
          </w:tcPr>
          <w:p w:rsidR="00A1379D" w:rsidRDefault="00D73153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2</w:t>
            </w:r>
          </w:p>
        </w:tc>
      </w:tr>
      <w:tr w:rsidR="00A1379D" w:rsidTr="00D3314D">
        <w:trPr>
          <w:jc w:val="center"/>
        </w:trPr>
        <w:tc>
          <w:tcPr>
            <w:tcW w:w="970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4</w:t>
            </w:r>
          </w:p>
        </w:tc>
        <w:tc>
          <w:tcPr>
            <w:tcW w:w="5551" w:type="dxa"/>
          </w:tcPr>
          <w:p w:rsidR="00A1379D" w:rsidRPr="00306DF0" w:rsidRDefault="004703FC" w:rsidP="00A1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Svapnavasavdattam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Bhasa</w:t>
            </w:r>
            <w:proofErr w:type="spellEnd"/>
          </w:p>
          <w:p w:rsidR="00A1379D" w:rsidRPr="00306DF0" w:rsidRDefault="00436872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.1 Introduction of 2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E50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gramStart"/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  Act</w:t>
            </w:r>
            <w:proofErr w:type="gramEnd"/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436872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.2 Plot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9D" w:rsidRPr="00306DF0" w:rsidRDefault="00436872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.3 Text reading, Translation &amp;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79D" w:rsidRPr="00306DF0" w:rsidRDefault="00436872" w:rsidP="00A1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79D" w:rsidRPr="00306DF0">
              <w:rPr>
                <w:rFonts w:ascii="Times New Roman" w:hAnsi="Times New Roman" w:cs="Times New Roman"/>
                <w:sz w:val="24"/>
                <w:szCs w:val="24"/>
              </w:rPr>
              <w:t>.4 Poetic Excellence</w:t>
            </w:r>
            <w:r w:rsidR="00E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A1379D" w:rsidRDefault="00A1379D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98" w:type="dxa"/>
            <w:vAlign w:val="center"/>
          </w:tcPr>
          <w:p w:rsidR="00A1379D" w:rsidRDefault="00D73153" w:rsidP="00DA7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3</w:t>
            </w:r>
          </w:p>
        </w:tc>
      </w:tr>
    </w:tbl>
    <w:p w:rsidR="00801124" w:rsidRDefault="00801124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E53EFB" w:rsidRDefault="00BB296D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Practical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Component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Role – play by students of their favorite figure.</w:t>
      </w:r>
    </w:p>
    <w:p w:rsidR="00DA7281" w:rsidRDefault="006A7F19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Reference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Books :</w:t>
      </w:r>
      <w:proofErr w:type="gramEnd"/>
    </w:p>
    <w:p w:rsidR="00C755D9" w:rsidRDefault="009F0E16" w:rsidP="009F0E1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1) </w:t>
      </w:r>
      <w:proofErr w:type="spellStart"/>
      <w:r w:rsidR="00C755D9">
        <w:rPr>
          <w:rFonts w:ascii="CIDFont+F1" w:hAnsi="CIDFont+F1" w:cs="CIDFont+F1"/>
          <w:sz w:val="23"/>
          <w:szCs w:val="23"/>
        </w:rPr>
        <w:t>Gadre</w:t>
      </w:r>
      <w:proofErr w:type="spellEnd"/>
      <w:r w:rsidR="00C755D9">
        <w:rPr>
          <w:rFonts w:ascii="CIDFont+F1" w:hAnsi="CIDFont+F1" w:cs="CIDFont+F1"/>
          <w:sz w:val="23"/>
          <w:szCs w:val="23"/>
        </w:rPr>
        <w:t xml:space="preserve"> R. N. </w:t>
      </w:r>
      <w:proofErr w:type="spellStart"/>
      <w:r w:rsidRPr="00C755D9">
        <w:rPr>
          <w:rFonts w:ascii="CIDFont+F1" w:hAnsi="CIDFont+F1" w:cs="CIDFont+F1"/>
          <w:i/>
          <w:iCs/>
          <w:sz w:val="23"/>
          <w:szCs w:val="23"/>
        </w:rPr>
        <w:t>Svapnavāsavadattam</w:t>
      </w:r>
      <w:proofErr w:type="spellEnd"/>
      <w:r w:rsidR="00C755D9">
        <w:rPr>
          <w:rFonts w:ascii="CIDFont+F1" w:hAnsi="CIDFont+F1" w:cs="CIDFont+F1"/>
          <w:i/>
          <w:iCs/>
          <w:sz w:val="23"/>
          <w:szCs w:val="23"/>
        </w:rPr>
        <w:t>.</w:t>
      </w:r>
      <w:r w:rsidR="00C755D9">
        <w:rPr>
          <w:rFonts w:ascii="CIDFont+F1" w:hAnsi="CIDFont+F1" w:cs="CIDFont+F1"/>
          <w:sz w:val="23"/>
          <w:szCs w:val="23"/>
        </w:rPr>
        <w:t xml:space="preserve"> </w:t>
      </w:r>
      <w:proofErr w:type="gramStart"/>
      <w:r w:rsidR="00C755D9">
        <w:rPr>
          <w:rFonts w:ascii="CIDFont+F1" w:hAnsi="CIDFont+F1" w:cs="CIDFont+F1"/>
          <w:sz w:val="23"/>
          <w:szCs w:val="23"/>
        </w:rPr>
        <w:t>Nagpur :</w:t>
      </w:r>
      <w:proofErr w:type="gramEnd"/>
      <w:r w:rsidR="00C755D9">
        <w:rPr>
          <w:rFonts w:ascii="CIDFont+F1" w:hAnsi="CIDFont+F1" w:cs="CIDFont+F1"/>
          <w:sz w:val="23"/>
          <w:szCs w:val="23"/>
        </w:rPr>
        <w:t xml:space="preserve"> Ideal Book Service.</w:t>
      </w:r>
      <w:r>
        <w:rPr>
          <w:rFonts w:ascii="CIDFont+F1" w:hAnsi="CIDFont+F1" w:cs="CIDFont+F1"/>
          <w:sz w:val="23"/>
          <w:szCs w:val="23"/>
        </w:rPr>
        <w:t xml:space="preserve"> </w:t>
      </w:r>
    </w:p>
    <w:p w:rsidR="009F0E16" w:rsidRDefault="009F0E16" w:rsidP="009F0E1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proofErr w:type="gramStart"/>
      <w:r>
        <w:rPr>
          <w:rFonts w:ascii="CIDFont+F1" w:hAnsi="CIDFont+F1" w:cs="CIDFont+F1"/>
          <w:sz w:val="23"/>
          <w:szCs w:val="23"/>
        </w:rPr>
        <w:t xml:space="preserve">2) </w:t>
      </w:r>
      <w:proofErr w:type="spellStart"/>
      <w:r w:rsidR="009317B4">
        <w:rPr>
          <w:rFonts w:ascii="CIDFont+F1" w:hAnsi="CIDFont+F1" w:cs="CIDFont+F1"/>
          <w:sz w:val="23"/>
          <w:szCs w:val="23"/>
        </w:rPr>
        <w:t>Bhat</w:t>
      </w:r>
      <w:proofErr w:type="spellEnd"/>
      <w:r w:rsidR="009317B4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G.</w:t>
      </w:r>
      <w:r w:rsidR="009317B4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 xml:space="preserve">K. </w:t>
      </w:r>
      <w:r w:rsidRPr="009317B4">
        <w:rPr>
          <w:rFonts w:ascii="CIDFont+F1" w:hAnsi="CIDFont+F1" w:cs="CIDFont+F1"/>
          <w:i/>
          <w:iCs/>
          <w:sz w:val="23"/>
          <w:szCs w:val="23"/>
        </w:rPr>
        <w:t>Sanskrit Drama</w:t>
      </w:r>
      <w:r w:rsidR="009317B4">
        <w:rPr>
          <w:rFonts w:ascii="CIDFont+F1" w:hAnsi="CIDFont+F1" w:cs="CIDFont+F1"/>
          <w:sz w:val="23"/>
          <w:szCs w:val="23"/>
        </w:rPr>
        <w:t>.</w:t>
      </w:r>
      <w:proofErr w:type="gram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proofErr w:type="gramStart"/>
      <w:r w:rsidR="009317B4">
        <w:rPr>
          <w:rFonts w:ascii="CIDFont+F1" w:hAnsi="CIDFont+F1" w:cs="CIDFont+F1"/>
          <w:sz w:val="23"/>
          <w:szCs w:val="23"/>
        </w:rPr>
        <w:t>Dharwar</w:t>
      </w:r>
      <w:proofErr w:type="spellEnd"/>
      <w:r w:rsidR="009317B4">
        <w:rPr>
          <w:rFonts w:ascii="CIDFont+F1" w:hAnsi="CIDFont+F1" w:cs="CIDFont+F1"/>
          <w:sz w:val="23"/>
          <w:szCs w:val="23"/>
        </w:rPr>
        <w:t xml:space="preserve"> :</w:t>
      </w:r>
      <w:proofErr w:type="gramEnd"/>
      <w:r w:rsidR="009317B4">
        <w:rPr>
          <w:rFonts w:ascii="CIDFont+F1" w:hAnsi="CIDFont+F1" w:cs="CIDFont+F1"/>
          <w:sz w:val="23"/>
          <w:szCs w:val="23"/>
        </w:rPr>
        <w:t xml:space="preserve"> Karnataka University Press. </w:t>
      </w:r>
      <w:r>
        <w:rPr>
          <w:rFonts w:ascii="CIDFont+F1" w:hAnsi="CIDFont+F1" w:cs="CIDFont+F1"/>
          <w:sz w:val="23"/>
          <w:szCs w:val="23"/>
        </w:rPr>
        <w:t>1975</w:t>
      </w:r>
      <w:r w:rsidR="009317B4">
        <w:rPr>
          <w:rFonts w:ascii="CIDFont+F1" w:hAnsi="CIDFont+F1" w:cs="CIDFont+F1"/>
          <w:sz w:val="23"/>
          <w:szCs w:val="23"/>
        </w:rPr>
        <w:t>.</w:t>
      </w:r>
    </w:p>
    <w:p w:rsidR="009F0E16" w:rsidRPr="009F0E16" w:rsidRDefault="009F0E16" w:rsidP="009F0E16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CIDFont+F1" w:hAnsi="CIDFont+F1" w:cs="CIDFont+F1"/>
          <w:sz w:val="23"/>
          <w:szCs w:val="23"/>
        </w:rPr>
        <w:t xml:space="preserve">3) </w:t>
      </w:r>
      <w:r w:rsidR="009317B4" w:rsidRPr="009F0E16">
        <w:rPr>
          <w:rFonts w:ascii="CIDFont+F1" w:hAnsi="CIDFont+F1" w:cs="CIDFont+F1"/>
          <w:sz w:val="23"/>
          <w:szCs w:val="23"/>
        </w:rPr>
        <w:t xml:space="preserve">Keith </w:t>
      </w:r>
      <w:r w:rsidRPr="009F0E16">
        <w:rPr>
          <w:rFonts w:ascii="CIDFont+F1" w:hAnsi="CIDFont+F1" w:cs="CIDFont+F1"/>
          <w:sz w:val="23"/>
          <w:szCs w:val="23"/>
        </w:rPr>
        <w:t>A.</w:t>
      </w:r>
      <w:r w:rsidR="009317B4">
        <w:rPr>
          <w:rFonts w:ascii="CIDFont+F1" w:hAnsi="CIDFont+F1" w:cs="CIDFont+F1"/>
          <w:sz w:val="23"/>
          <w:szCs w:val="23"/>
        </w:rPr>
        <w:t xml:space="preserve"> </w:t>
      </w:r>
      <w:r w:rsidRPr="009F0E16">
        <w:rPr>
          <w:rFonts w:ascii="CIDFont+F1" w:hAnsi="CIDFont+F1" w:cs="CIDFont+F1"/>
          <w:sz w:val="23"/>
          <w:szCs w:val="23"/>
        </w:rPr>
        <w:t xml:space="preserve">B. </w:t>
      </w:r>
      <w:r w:rsidRPr="009317B4">
        <w:rPr>
          <w:rFonts w:ascii="CIDFont+F1" w:hAnsi="CIDFont+F1" w:cs="CIDFont+F1"/>
          <w:i/>
          <w:iCs/>
          <w:sz w:val="23"/>
          <w:szCs w:val="23"/>
        </w:rPr>
        <w:t xml:space="preserve">Sanskrit </w:t>
      </w:r>
      <w:r w:rsidR="009317B4" w:rsidRPr="009317B4">
        <w:rPr>
          <w:rFonts w:ascii="CIDFont+F1" w:hAnsi="CIDFont+F1" w:cs="CIDFont+F1"/>
          <w:i/>
          <w:iCs/>
          <w:sz w:val="23"/>
          <w:szCs w:val="23"/>
        </w:rPr>
        <w:t>Drama</w:t>
      </w:r>
      <w:r w:rsidR="009317B4">
        <w:rPr>
          <w:rFonts w:ascii="CIDFont+F1" w:hAnsi="CIDFont+F1" w:cs="CIDFont+F1"/>
          <w:sz w:val="23"/>
          <w:szCs w:val="23"/>
        </w:rPr>
        <w:t>.</w:t>
      </w:r>
      <w:proofErr w:type="gramEnd"/>
      <w:r w:rsidR="009317B4">
        <w:rPr>
          <w:rFonts w:ascii="CIDFont+F1" w:hAnsi="CIDFont+F1" w:cs="CIDFont+F1"/>
          <w:sz w:val="23"/>
          <w:szCs w:val="23"/>
        </w:rPr>
        <w:t xml:space="preserve"> </w:t>
      </w:r>
      <w:proofErr w:type="gramStart"/>
      <w:r w:rsidR="009317B4" w:rsidRPr="009F0E16">
        <w:rPr>
          <w:rFonts w:ascii="CIDFont+F1" w:hAnsi="CIDFont+F1" w:cs="CIDFont+F1"/>
          <w:sz w:val="23"/>
          <w:szCs w:val="23"/>
        </w:rPr>
        <w:t>London</w:t>
      </w:r>
      <w:r w:rsidR="009317B4">
        <w:rPr>
          <w:rFonts w:ascii="CIDFont+F1" w:hAnsi="CIDFont+F1" w:cs="CIDFont+F1"/>
          <w:sz w:val="23"/>
          <w:szCs w:val="23"/>
        </w:rPr>
        <w:t xml:space="preserve"> :</w:t>
      </w:r>
      <w:proofErr w:type="gramEnd"/>
      <w:r w:rsidR="009317B4">
        <w:rPr>
          <w:rFonts w:ascii="CIDFont+F1" w:hAnsi="CIDFont+F1" w:cs="CIDFont+F1"/>
          <w:sz w:val="23"/>
          <w:szCs w:val="23"/>
        </w:rPr>
        <w:t xml:space="preserve"> Oxford University Press.</w:t>
      </w:r>
      <w:r w:rsidRPr="009F0E16">
        <w:rPr>
          <w:rFonts w:ascii="CIDFont+F1" w:hAnsi="CIDFont+F1" w:cs="CIDFont+F1"/>
          <w:sz w:val="23"/>
          <w:szCs w:val="23"/>
        </w:rPr>
        <w:t xml:space="preserve"> 1970</w:t>
      </w:r>
      <w:r w:rsidR="009317B4">
        <w:rPr>
          <w:rFonts w:ascii="CIDFont+F1" w:hAnsi="CIDFont+F1" w:cs="CIDFont+F1"/>
          <w:sz w:val="23"/>
          <w:szCs w:val="23"/>
        </w:rPr>
        <w:t>.</w:t>
      </w:r>
    </w:p>
    <w:p w:rsidR="00E53EFB" w:rsidRDefault="00E53EFB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4202B9" w:rsidRDefault="008D29D0" w:rsidP="00DA728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Medium of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Instruction</w:t>
      </w:r>
      <w:r w:rsidR="003D1467">
        <w:rPr>
          <w:rFonts w:ascii="Times New Roman" w:hAnsi="Times New Roman" w:cs="Times New Roman"/>
          <w:b/>
          <w:bCs/>
          <w:sz w:val="24"/>
          <w:szCs w:val="22"/>
        </w:rPr>
        <w:t>s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:</w:t>
      </w:r>
      <w:proofErr w:type="gramEnd"/>
      <w:r w:rsidR="00E53EFB">
        <w:rPr>
          <w:rFonts w:ascii="Times New Roman" w:hAnsi="Times New Roman" w:cs="Times New Roman"/>
          <w:b/>
          <w:bCs/>
          <w:sz w:val="24"/>
          <w:szCs w:val="22"/>
        </w:rPr>
        <w:t xml:space="preserve"> Marathi</w:t>
      </w:r>
    </w:p>
    <w:p w:rsidR="007222F1" w:rsidRDefault="007222F1" w:rsidP="007222F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8D29D0" w:rsidRDefault="004202B9" w:rsidP="007222F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Nature of Question paper and Scheme of Marking</w:t>
      </w:r>
    </w:p>
    <w:p w:rsidR="006A280B" w:rsidRDefault="006A280B" w:rsidP="00420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A280B" w:rsidRDefault="005F0D68" w:rsidP="005F0D68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Semester End Examination                                                </w:t>
      </w:r>
      <w:r w:rsidR="003E325C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</w:t>
      </w:r>
      <w:r w:rsidR="006A280B">
        <w:rPr>
          <w:rFonts w:ascii="Times New Roman" w:hAnsi="Times New Roman" w:cs="Times New Roman"/>
          <w:b/>
          <w:bCs/>
          <w:sz w:val="24"/>
          <w:szCs w:val="22"/>
        </w:rPr>
        <w:t xml:space="preserve">Total </w:t>
      </w:r>
      <w:proofErr w:type="gramStart"/>
      <w:r w:rsidR="006A280B">
        <w:rPr>
          <w:rFonts w:ascii="Times New Roman" w:hAnsi="Times New Roman" w:cs="Times New Roman"/>
          <w:b/>
          <w:bCs/>
          <w:sz w:val="24"/>
          <w:szCs w:val="22"/>
        </w:rPr>
        <w:t>Marks :</w:t>
      </w:r>
      <w:proofErr w:type="gramEnd"/>
      <w:r w:rsidR="006A280B">
        <w:rPr>
          <w:rFonts w:ascii="Times New Roman" w:hAnsi="Times New Roman" w:cs="Times New Roman"/>
          <w:b/>
          <w:bCs/>
          <w:sz w:val="24"/>
          <w:szCs w:val="22"/>
        </w:rPr>
        <w:t xml:space="preserve"> 60</w:t>
      </w:r>
    </w:p>
    <w:tbl>
      <w:tblPr>
        <w:tblStyle w:val="TableGrid"/>
        <w:tblW w:w="7475" w:type="dxa"/>
        <w:jc w:val="center"/>
        <w:tblLook w:val="04A0" w:firstRow="1" w:lastRow="0" w:firstColumn="1" w:lastColumn="0" w:noHBand="0" w:noVBand="1"/>
      </w:tblPr>
      <w:tblGrid>
        <w:gridCol w:w="833"/>
        <w:gridCol w:w="5742"/>
        <w:gridCol w:w="900"/>
      </w:tblGrid>
      <w:tr w:rsidR="00845D7A" w:rsidTr="00845D7A">
        <w:trPr>
          <w:jc w:val="center"/>
        </w:trPr>
        <w:tc>
          <w:tcPr>
            <w:tcW w:w="833" w:type="dxa"/>
            <w:vAlign w:val="center"/>
          </w:tcPr>
          <w:p w:rsidR="00845D7A" w:rsidRDefault="00845D7A" w:rsidP="00C7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Que.</w:t>
            </w:r>
          </w:p>
          <w:p w:rsidR="00845D7A" w:rsidRDefault="00845D7A" w:rsidP="00C7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5742" w:type="dxa"/>
            <w:vAlign w:val="center"/>
          </w:tcPr>
          <w:p w:rsidR="00845D7A" w:rsidRDefault="00845D7A" w:rsidP="00C7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Type of Question</w:t>
            </w:r>
          </w:p>
        </w:tc>
        <w:tc>
          <w:tcPr>
            <w:tcW w:w="900" w:type="dxa"/>
            <w:vAlign w:val="center"/>
          </w:tcPr>
          <w:p w:rsidR="00845D7A" w:rsidRDefault="00845D7A" w:rsidP="00C7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845D7A" w:rsidTr="0066383F">
        <w:trPr>
          <w:trHeight w:val="422"/>
          <w:jc w:val="center"/>
        </w:trPr>
        <w:tc>
          <w:tcPr>
            <w:tcW w:w="833" w:type="dxa"/>
            <w:vAlign w:val="center"/>
          </w:tcPr>
          <w:p w:rsidR="00845D7A" w:rsidRDefault="00845D7A" w:rsidP="00E84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5742" w:type="dxa"/>
          </w:tcPr>
          <w:p w:rsidR="00845D7A" w:rsidRPr="00436872" w:rsidRDefault="00845D7A" w:rsidP="004368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Fill in the blanks. </w:t>
            </w:r>
          </w:p>
        </w:tc>
        <w:tc>
          <w:tcPr>
            <w:tcW w:w="900" w:type="dxa"/>
          </w:tcPr>
          <w:p w:rsidR="00845D7A" w:rsidRPr="00DD3F86" w:rsidRDefault="00845D7A" w:rsidP="00845D7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845D7A" w:rsidTr="0066383F">
        <w:trPr>
          <w:trHeight w:val="350"/>
          <w:jc w:val="center"/>
        </w:trPr>
        <w:tc>
          <w:tcPr>
            <w:tcW w:w="833" w:type="dxa"/>
            <w:vAlign w:val="center"/>
          </w:tcPr>
          <w:p w:rsidR="00845D7A" w:rsidRDefault="00845D7A" w:rsidP="00E84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5742" w:type="dxa"/>
          </w:tcPr>
          <w:p w:rsidR="00845D7A" w:rsidRPr="00436872" w:rsidRDefault="00845D7A" w:rsidP="004368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845D7A" w:rsidRPr="00DD3F86" w:rsidRDefault="00845D7A" w:rsidP="00DE3F6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  <w:p w:rsidR="00845D7A" w:rsidRPr="00DD3F86" w:rsidRDefault="00845D7A" w:rsidP="00845D7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845D7A" w:rsidTr="00845D7A">
        <w:trPr>
          <w:jc w:val="center"/>
        </w:trPr>
        <w:tc>
          <w:tcPr>
            <w:tcW w:w="833" w:type="dxa"/>
            <w:vAlign w:val="center"/>
          </w:tcPr>
          <w:p w:rsidR="00845D7A" w:rsidRDefault="00845D7A" w:rsidP="00E84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5742" w:type="dxa"/>
          </w:tcPr>
          <w:p w:rsidR="00845D7A" w:rsidRPr="00436872" w:rsidRDefault="00845D7A" w:rsidP="004368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Short notes.</w:t>
            </w:r>
            <w:r w:rsidR="0081697F">
              <w:rPr>
                <w:rFonts w:ascii="Times New Roman" w:hAnsi="Times New Roman" w:cs="Times New Roman"/>
                <w:sz w:val="24"/>
                <w:szCs w:val="22"/>
              </w:rPr>
              <w:t xml:space="preserve"> (3/4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900" w:type="dxa"/>
          </w:tcPr>
          <w:p w:rsidR="00845D7A" w:rsidRPr="00DD3F86" w:rsidRDefault="00845D7A" w:rsidP="00DE3F6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845D7A" w:rsidTr="00845D7A">
        <w:trPr>
          <w:jc w:val="center"/>
        </w:trPr>
        <w:tc>
          <w:tcPr>
            <w:tcW w:w="833" w:type="dxa"/>
            <w:vAlign w:val="center"/>
          </w:tcPr>
          <w:p w:rsidR="00845D7A" w:rsidRDefault="00845D7A" w:rsidP="00E84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5742" w:type="dxa"/>
          </w:tcPr>
          <w:p w:rsidR="00845D7A" w:rsidRPr="00436872" w:rsidRDefault="0081697F" w:rsidP="004368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Write Briefly on ……(3/4</w:t>
            </w:r>
            <w:r w:rsidR="00845D7A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900" w:type="dxa"/>
          </w:tcPr>
          <w:p w:rsidR="00845D7A" w:rsidRPr="00DD3F86" w:rsidRDefault="00845D7A" w:rsidP="00DE3F6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</w:tbl>
    <w:p w:rsidR="006A280B" w:rsidRDefault="006A280B" w:rsidP="006A280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2"/>
        </w:rPr>
      </w:pPr>
    </w:p>
    <w:p w:rsidR="006A280B" w:rsidRPr="00DA7281" w:rsidRDefault="006A280B" w:rsidP="006A280B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Internal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Evaluation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             </w:t>
      </w:r>
      <w:r w:rsidR="003E325C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>Total Marks : 40</w:t>
      </w:r>
    </w:p>
    <w:p w:rsidR="00D5747F" w:rsidRDefault="00D5747F" w:rsidP="00E97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4723"/>
        <w:gridCol w:w="1016"/>
      </w:tblGrid>
      <w:tr w:rsidR="00F51D1B" w:rsidTr="002960BA">
        <w:trPr>
          <w:jc w:val="center"/>
        </w:trPr>
        <w:tc>
          <w:tcPr>
            <w:tcW w:w="1050" w:type="dxa"/>
          </w:tcPr>
          <w:p w:rsidR="00F51D1B" w:rsidRDefault="00F51D1B" w:rsidP="00F51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4723" w:type="dxa"/>
          </w:tcPr>
          <w:p w:rsidR="00F51D1B" w:rsidRDefault="00F51D1B" w:rsidP="00F51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the Activity</w:t>
            </w:r>
          </w:p>
        </w:tc>
        <w:tc>
          <w:tcPr>
            <w:tcW w:w="1016" w:type="dxa"/>
          </w:tcPr>
          <w:p w:rsidR="00F51D1B" w:rsidRDefault="00F51D1B" w:rsidP="00F51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F51D1B" w:rsidTr="002960BA">
        <w:trPr>
          <w:jc w:val="center"/>
        </w:trPr>
        <w:tc>
          <w:tcPr>
            <w:tcW w:w="1050" w:type="dxa"/>
          </w:tcPr>
          <w:p w:rsidR="00F51D1B" w:rsidRDefault="00F51D1B" w:rsidP="00F51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</w:t>
            </w:r>
          </w:p>
        </w:tc>
        <w:tc>
          <w:tcPr>
            <w:tcW w:w="4723" w:type="dxa"/>
          </w:tcPr>
          <w:p w:rsidR="00F51D1B" w:rsidRPr="002960BA" w:rsidRDefault="002960BA" w:rsidP="00F51D1B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Home Assignment.</w:t>
            </w:r>
          </w:p>
        </w:tc>
        <w:tc>
          <w:tcPr>
            <w:tcW w:w="1016" w:type="dxa"/>
          </w:tcPr>
          <w:p w:rsidR="00F51D1B" w:rsidRPr="00F51D1B" w:rsidRDefault="00F51D1B" w:rsidP="00F51D1B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  <w:tr w:rsidR="00F51D1B" w:rsidTr="002960BA">
        <w:trPr>
          <w:jc w:val="center"/>
        </w:trPr>
        <w:tc>
          <w:tcPr>
            <w:tcW w:w="1050" w:type="dxa"/>
          </w:tcPr>
          <w:p w:rsidR="00F51D1B" w:rsidRDefault="00F51D1B" w:rsidP="00F51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</w:t>
            </w:r>
          </w:p>
        </w:tc>
        <w:tc>
          <w:tcPr>
            <w:tcW w:w="4723" w:type="dxa"/>
          </w:tcPr>
          <w:p w:rsidR="00F51D1B" w:rsidRPr="002960BA" w:rsidRDefault="002960BA" w:rsidP="00F51D1B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Class Test.</w:t>
            </w:r>
          </w:p>
        </w:tc>
        <w:tc>
          <w:tcPr>
            <w:tcW w:w="1016" w:type="dxa"/>
          </w:tcPr>
          <w:p w:rsidR="00F51D1B" w:rsidRPr="00F51D1B" w:rsidRDefault="000A0A30" w:rsidP="00F51D1B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F51D1B" w:rsidRPr="00F51D1B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F51D1B" w:rsidTr="002960BA">
        <w:trPr>
          <w:jc w:val="center"/>
        </w:trPr>
        <w:tc>
          <w:tcPr>
            <w:tcW w:w="1050" w:type="dxa"/>
          </w:tcPr>
          <w:p w:rsidR="00F51D1B" w:rsidRDefault="00F51D1B" w:rsidP="00F51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</w:t>
            </w:r>
          </w:p>
        </w:tc>
        <w:tc>
          <w:tcPr>
            <w:tcW w:w="4723" w:type="dxa"/>
          </w:tcPr>
          <w:p w:rsidR="00F51D1B" w:rsidRPr="002960BA" w:rsidRDefault="000A0A30" w:rsidP="00F51D1B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0A0A30">
              <w:rPr>
                <w:rFonts w:ascii="Times New Roman" w:hAnsi="Times New Roman" w:cs="Times New Roman"/>
                <w:sz w:val="24"/>
                <w:szCs w:val="22"/>
              </w:rPr>
              <w:t xml:space="preserve">Subject Specific </w:t>
            </w:r>
            <w:proofErr w:type="gramStart"/>
            <w:r w:rsidRPr="000A0A30">
              <w:rPr>
                <w:rFonts w:ascii="Times New Roman" w:hAnsi="Times New Roman" w:cs="Times New Roman"/>
                <w:sz w:val="24"/>
                <w:szCs w:val="22"/>
              </w:rPr>
              <w:t>Activity :</w:t>
            </w:r>
            <w:proofErr w:type="gramEnd"/>
            <w:r w:rsidRPr="000A0A30">
              <w:rPr>
                <w:rFonts w:ascii="Times New Roman" w:hAnsi="Times New Roman" w:cs="Times New Roman"/>
                <w:sz w:val="24"/>
                <w:szCs w:val="22"/>
              </w:rPr>
              <w:t xml:space="preserve"> Group Discussion.</w:t>
            </w:r>
          </w:p>
        </w:tc>
        <w:tc>
          <w:tcPr>
            <w:tcW w:w="1016" w:type="dxa"/>
          </w:tcPr>
          <w:p w:rsidR="00F51D1B" w:rsidRPr="00F51D1B" w:rsidRDefault="00F51D1B" w:rsidP="00F51D1B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</w:tbl>
    <w:p w:rsidR="00F51D1B" w:rsidRDefault="00F51D1B" w:rsidP="00F51D1B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1756B7" w:rsidRDefault="001756B7" w:rsidP="00C37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C377E3" w:rsidRDefault="00C377E3" w:rsidP="00C377E3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F70EE9" w:rsidRDefault="00F70EE9" w:rsidP="00DF2F92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7D7828" w:rsidRDefault="007D7828" w:rsidP="00DF2F92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7D7828" w:rsidRDefault="007D7828" w:rsidP="00DF2F92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102444" w:rsidRDefault="00102444" w:rsidP="00DF2F92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7D7828" w:rsidRDefault="007D7828" w:rsidP="00DF2F92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66383F" w:rsidRDefault="0066383F" w:rsidP="00DF2F92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015922" w:rsidRDefault="00015922" w:rsidP="007A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64A01">
        <w:rPr>
          <w:rFonts w:ascii="Times New Roman" w:hAnsi="Times New Roman" w:cs="Times New Roman"/>
          <w:noProof/>
          <w:sz w:val="28"/>
          <w:szCs w:val="22"/>
          <w:lang w:bidi="hi-IN"/>
        </w:rPr>
        <w:lastRenderedPageBreak/>
        <w:drawing>
          <wp:inline distT="0" distB="0" distL="0" distR="0">
            <wp:extent cx="455403" cy="414068"/>
            <wp:effectExtent l="19050" t="0" r="1797" b="0"/>
            <wp:docPr id="5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0" cy="42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22" w:rsidRPr="00E9723F" w:rsidRDefault="00015922" w:rsidP="0001592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Rayat</w:t>
      </w:r>
      <w:proofErr w:type="spellEnd"/>
      <w:r w:rsidRPr="00E9723F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Shikshan</w:t>
      </w:r>
      <w:proofErr w:type="spellEnd"/>
      <w:r w:rsidRPr="00E9723F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Sanstha’s</w:t>
      </w:r>
      <w:proofErr w:type="spellEnd"/>
    </w:p>
    <w:p w:rsidR="00015922" w:rsidRDefault="00015922" w:rsidP="0017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714304">
        <w:rPr>
          <w:rFonts w:ascii="Times New Roman" w:hAnsi="Times New Roman" w:cs="Times New Roman"/>
          <w:b/>
          <w:bCs/>
          <w:sz w:val="24"/>
          <w:szCs w:val="24"/>
        </w:rPr>
        <w:t>CHHATRAPATI SHIVAJI COLLEGE, SATARA</w:t>
      </w:r>
      <w:r w:rsidR="00C54D48" w:rsidRPr="0071430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75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23F">
        <w:rPr>
          <w:rFonts w:ascii="Times New Roman" w:hAnsi="Times New Roman" w:cs="Times New Roman"/>
          <w:b/>
          <w:bCs/>
          <w:sz w:val="24"/>
          <w:szCs w:val="28"/>
        </w:rPr>
        <w:t xml:space="preserve">(Autonomous) </w:t>
      </w:r>
      <w:r w:rsidR="00714304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92169A" w:rsidRPr="001756B7" w:rsidRDefault="0092169A" w:rsidP="0017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69A">
        <w:rPr>
          <w:rFonts w:ascii="Times New Roman" w:hAnsi="Times New Roman" w:cs="Times New Roman"/>
          <w:b/>
          <w:bCs/>
          <w:sz w:val="24"/>
          <w:szCs w:val="24"/>
        </w:rPr>
        <w:t xml:space="preserve">A Constitute College of </w:t>
      </w:r>
      <w:proofErr w:type="spellStart"/>
      <w:r w:rsidRPr="0092169A">
        <w:rPr>
          <w:rFonts w:ascii="Times New Roman" w:hAnsi="Times New Roman" w:cs="Times New Roman"/>
          <w:b/>
          <w:bCs/>
          <w:sz w:val="24"/>
          <w:szCs w:val="24"/>
        </w:rPr>
        <w:t>Karmaveer</w:t>
      </w:r>
      <w:proofErr w:type="spellEnd"/>
      <w:r w:rsidRPr="0092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69A">
        <w:rPr>
          <w:rFonts w:ascii="Times New Roman" w:hAnsi="Times New Roman" w:cs="Times New Roman"/>
          <w:b/>
          <w:bCs/>
          <w:sz w:val="24"/>
          <w:szCs w:val="24"/>
        </w:rPr>
        <w:t>Bhaurao</w:t>
      </w:r>
      <w:proofErr w:type="spellEnd"/>
      <w:r w:rsidRPr="0092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169A">
        <w:rPr>
          <w:rFonts w:ascii="Times New Roman" w:hAnsi="Times New Roman" w:cs="Times New Roman"/>
          <w:b/>
          <w:bCs/>
          <w:sz w:val="24"/>
          <w:szCs w:val="24"/>
        </w:rPr>
        <w:t>Patil</w:t>
      </w:r>
      <w:proofErr w:type="spellEnd"/>
      <w:r w:rsidRPr="0092169A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  <w:proofErr w:type="spellStart"/>
      <w:r w:rsidRPr="0092169A">
        <w:rPr>
          <w:rFonts w:ascii="Times New Roman" w:hAnsi="Times New Roman" w:cs="Times New Roman"/>
          <w:b/>
          <w:bCs/>
          <w:sz w:val="24"/>
          <w:szCs w:val="24"/>
        </w:rPr>
        <w:t>Satara</w:t>
      </w:r>
      <w:proofErr w:type="spellEnd"/>
    </w:p>
    <w:p w:rsidR="00015922" w:rsidRPr="0072277B" w:rsidRDefault="00015922" w:rsidP="00015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Choice Based Credit System</w:t>
      </w:r>
    </w:p>
    <w:p w:rsidR="00015922" w:rsidRDefault="00015922" w:rsidP="00015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B. A. Part – II, SEMESTER – III</w:t>
      </w:r>
    </w:p>
    <w:p w:rsidR="00015922" w:rsidRDefault="00015922" w:rsidP="001756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Sanskrit Course – </w:t>
      </w:r>
      <w:proofErr w:type="gramStart"/>
      <w:r w:rsidR="007D1B7E">
        <w:rPr>
          <w:rFonts w:ascii="Times New Roman" w:hAnsi="Times New Roman" w:cs="Times New Roman"/>
          <w:b/>
          <w:bCs/>
          <w:sz w:val="24"/>
          <w:szCs w:val="22"/>
        </w:rPr>
        <w:t>04</w:t>
      </w:r>
      <w:r w:rsidR="001756B7">
        <w:rPr>
          <w:rFonts w:ascii="Times New Roman" w:hAnsi="Times New Roman" w:cs="Times New Roman"/>
          <w:b/>
          <w:bCs/>
          <w:sz w:val="24"/>
          <w:szCs w:val="22"/>
        </w:rPr>
        <w:t xml:space="preserve"> :</w:t>
      </w:r>
      <w:proofErr w:type="gramEnd"/>
      <w:r w:rsidR="001756B7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185473">
        <w:rPr>
          <w:rFonts w:ascii="Times New Roman" w:hAnsi="Times New Roman" w:cs="Times New Roman"/>
          <w:b/>
          <w:bCs/>
          <w:sz w:val="24"/>
          <w:szCs w:val="22"/>
        </w:rPr>
        <w:t>June 2023</w:t>
      </w:r>
      <w:r w:rsidR="00754E17">
        <w:rPr>
          <w:rFonts w:ascii="Times New Roman" w:hAnsi="Times New Roman" w:cs="Times New Roman"/>
          <w:b/>
          <w:bCs/>
          <w:sz w:val="24"/>
          <w:szCs w:val="22"/>
        </w:rPr>
        <w:t xml:space="preserve"> onwar</w:t>
      </w:r>
      <w:r>
        <w:rPr>
          <w:rFonts w:ascii="Times New Roman" w:hAnsi="Times New Roman" w:cs="Times New Roman"/>
          <w:b/>
          <w:bCs/>
          <w:sz w:val="24"/>
          <w:szCs w:val="22"/>
        </w:rPr>
        <w:t>d</w:t>
      </w:r>
      <w:r w:rsidR="00754E17">
        <w:rPr>
          <w:rFonts w:ascii="Times New Roman" w:hAnsi="Times New Roman" w:cs="Times New Roman"/>
          <w:b/>
          <w:bCs/>
          <w:sz w:val="24"/>
          <w:szCs w:val="22"/>
        </w:rPr>
        <w:t>s</w:t>
      </w:r>
    </w:p>
    <w:p w:rsidR="00015922" w:rsidRDefault="004345E4" w:rsidP="00015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2"/>
        </w:rPr>
        <w:t>Upanisad</w:t>
      </w:r>
      <w:proofErr w:type="spell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and Gi</w:t>
      </w:r>
      <w:r w:rsidR="008B3BAF">
        <w:rPr>
          <w:rFonts w:ascii="Times New Roman" w:hAnsi="Times New Roman" w:cs="Times New Roman"/>
          <w:b/>
          <w:bCs/>
          <w:sz w:val="24"/>
          <w:szCs w:val="22"/>
        </w:rPr>
        <w:t>ta</w:t>
      </w:r>
    </w:p>
    <w:p w:rsidR="009E4E21" w:rsidRPr="00B53753" w:rsidRDefault="00015922" w:rsidP="00B53753">
      <w:pPr>
        <w:spacing w:after="0"/>
        <w:jc w:val="center"/>
        <w:rPr>
          <w:rFonts w:ascii="Times New Roman" w:hAnsi="Times New Roman"/>
          <w:b/>
          <w:bCs/>
          <w:sz w:val="24"/>
          <w:szCs w:val="22"/>
          <w:cs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Subject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Code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(</w:t>
      </w:r>
      <w:r w:rsidR="00C94451">
        <w:rPr>
          <w:rFonts w:ascii="Times New Roman" w:hAnsi="Times New Roman" w:cs="Times New Roman"/>
          <w:b/>
          <w:bCs/>
          <w:sz w:val="24"/>
          <w:szCs w:val="22"/>
        </w:rPr>
        <w:t>SANO4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015922" w:rsidRDefault="009E4E21" w:rsidP="009E4E21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Credits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04                                                                     </w:t>
      </w:r>
      <w:r w:rsidR="00EA4951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Teaching Hours : 60 </w:t>
      </w:r>
    </w:p>
    <w:p w:rsidR="00015922" w:rsidRDefault="00015922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Preamble :</w:t>
      </w:r>
      <w:proofErr w:type="gramEnd"/>
    </w:p>
    <w:p w:rsidR="002A19D1" w:rsidRPr="002A19D1" w:rsidRDefault="002A19D1" w:rsidP="002A19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9D1">
        <w:rPr>
          <w:rFonts w:ascii="Times New Roman" w:hAnsi="Times New Roman" w:cs="Times New Roman"/>
          <w:sz w:val="24"/>
          <w:szCs w:val="24"/>
        </w:rPr>
        <w:t>Vedant</w:t>
      </w:r>
      <w:proofErr w:type="spellEnd"/>
      <w:r w:rsidRPr="002A19D1">
        <w:rPr>
          <w:rFonts w:ascii="Times New Roman" w:hAnsi="Times New Roman" w:cs="Times New Roman"/>
          <w:sz w:val="24"/>
          <w:szCs w:val="24"/>
        </w:rPr>
        <w:t xml:space="preserve"> philosophy is born and deeply enrooted in India. </w:t>
      </w:r>
      <w:proofErr w:type="spellStart"/>
      <w:r w:rsidRPr="002A19D1">
        <w:rPr>
          <w:rFonts w:ascii="Times New Roman" w:hAnsi="Times New Roman" w:cs="Times New Roman"/>
          <w:sz w:val="24"/>
          <w:szCs w:val="24"/>
        </w:rPr>
        <w:t>Prasthantrayi</w:t>
      </w:r>
      <w:proofErr w:type="spellEnd"/>
      <w:r w:rsidRPr="002A19D1">
        <w:rPr>
          <w:rFonts w:ascii="Times New Roman" w:hAnsi="Times New Roman" w:cs="Times New Roman"/>
          <w:sz w:val="24"/>
          <w:szCs w:val="24"/>
        </w:rPr>
        <w:t xml:space="preserve"> are three pillars of this philosophy. It is important to make student familiar with India’s rich tradition of philosophical thinking. The selected portion</w:t>
      </w:r>
      <w:r w:rsidR="007167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16714">
        <w:rPr>
          <w:rFonts w:ascii="Times New Roman" w:hAnsi="Times New Roman" w:cs="Times New Roman"/>
          <w:sz w:val="24"/>
          <w:szCs w:val="24"/>
        </w:rPr>
        <w:t>Upnishad</w:t>
      </w:r>
      <w:proofErr w:type="spellEnd"/>
      <w:r w:rsidR="00716714">
        <w:rPr>
          <w:rFonts w:ascii="Times New Roman" w:hAnsi="Times New Roman" w:cs="Times New Roman"/>
          <w:sz w:val="24"/>
          <w:szCs w:val="24"/>
        </w:rPr>
        <w:t xml:space="preserve"> and Gi</w:t>
      </w:r>
      <w:r w:rsidRPr="002A19D1">
        <w:rPr>
          <w:rFonts w:ascii="Times New Roman" w:hAnsi="Times New Roman" w:cs="Times New Roman"/>
          <w:sz w:val="24"/>
          <w:szCs w:val="24"/>
        </w:rPr>
        <w:t>ta will fulfill this aim.</w:t>
      </w:r>
    </w:p>
    <w:p w:rsidR="00312337" w:rsidRPr="00312337" w:rsidRDefault="00312337" w:rsidP="00312337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 w:rsidRPr="00312337">
        <w:rPr>
          <w:rFonts w:ascii="Times New Roman" w:hAnsi="Times New Roman" w:cs="Times New Roman"/>
          <w:b/>
          <w:bCs/>
          <w:sz w:val="24"/>
          <w:szCs w:val="22"/>
        </w:rPr>
        <w:t xml:space="preserve">Course </w:t>
      </w:r>
      <w:proofErr w:type="gramStart"/>
      <w:r w:rsidRPr="00312337">
        <w:rPr>
          <w:rFonts w:ascii="Times New Roman" w:hAnsi="Times New Roman" w:cs="Times New Roman"/>
          <w:b/>
          <w:bCs/>
          <w:sz w:val="24"/>
          <w:szCs w:val="22"/>
        </w:rPr>
        <w:t>Objectives :</w:t>
      </w:r>
      <w:proofErr w:type="gramEnd"/>
    </w:p>
    <w:p w:rsidR="00312337" w:rsidRPr="00312337" w:rsidRDefault="00312337" w:rsidP="00312337">
      <w:pPr>
        <w:spacing w:after="0"/>
        <w:rPr>
          <w:rFonts w:ascii="Times New Roman" w:hAnsi="Times New Roman" w:cs="Times New Roman"/>
          <w:sz w:val="24"/>
          <w:szCs w:val="22"/>
        </w:rPr>
      </w:pPr>
      <w:proofErr w:type="gramStart"/>
      <w:r w:rsidRPr="00312337">
        <w:rPr>
          <w:rFonts w:ascii="Times New Roman" w:hAnsi="Times New Roman" w:cs="Times New Roman"/>
          <w:sz w:val="24"/>
          <w:szCs w:val="22"/>
        </w:rPr>
        <w:t>1.To</w:t>
      </w:r>
      <w:proofErr w:type="gramEnd"/>
      <w:r w:rsidRPr="00312337">
        <w:rPr>
          <w:rFonts w:ascii="Times New Roman" w:hAnsi="Times New Roman" w:cs="Times New Roman"/>
          <w:sz w:val="24"/>
          <w:szCs w:val="22"/>
        </w:rPr>
        <w:t xml:space="preserve"> familiarize students with </w:t>
      </w:r>
      <w:proofErr w:type="spellStart"/>
      <w:r w:rsidRPr="00312337">
        <w:rPr>
          <w:rFonts w:ascii="Times New Roman" w:hAnsi="Times New Roman" w:cs="Times New Roman"/>
          <w:sz w:val="24"/>
          <w:szCs w:val="22"/>
        </w:rPr>
        <w:t>Vedant</w:t>
      </w:r>
      <w:proofErr w:type="spellEnd"/>
      <w:r w:rsidRPr="00312337">
        <w:rPr>
          <w:rFonts w:ascii="Times New Roman" w:hAnsi="Times New Roman" w:cs="Times New Roman"/>
          <w:sz w:val="24"/>
          <w:szCs w:val="22"/>
        </w:rPr>
        <w:t xml:space="preserve">  philosophy.</w:t>
      </w:r>
    </w:p>
    <w:p w:rsidR="00312337" w:rsidRPr="00312337" w:rsidRDefault="00312337" w:rsidP="00312337">
      <w:pPr>
        <w:spacing w:after="0"/>
        <w:rPr>
          <w:rFonts w:ascii="Times New Roman" w:hAnsi="Times New Roman" w:cs="Times New Roman"/>
          <w:sz w:val="24"/>
          <w:szCs w:val="22"/>
        </w:rPr>
      </w:pPr>
      <w:proofErr w:type="gramStart"/>
      <w:r w:rsidRPr="00312337">
        <w:rPr>
          <w:rFonts w:ascii="Times New Roman" w:hAnsi="Times New Roman" w:cs="Times New Roman"/>
          <w:sz w:val="24"/>
          <w:szCs w:val="22"/>
        </w:rPr>
        <w:t>2.To</w:t>
      </w:r>
      <w:proofErr w:type="gramEnd"/>
      <w:r w:rsidRPr="00312337">
        <w:rPr>
          <w:rFonts w:ascii="Times New Roman" w:hAnsi="Times New Roman" w:cs="Times New Roman"/>
          <w:sz w:val="24"/>
          <w:szCs w:val="22"/>
        </w:rPr>
        <w:t xml:space="preserve">  inform Students about </w:t>
      </w:r>
      <w:proofErr w:type="spellStart"/>
      <w:r w:rsidRPr="00312337">
        <w:rPr>
          <w:rFonts w:ascii="Times New Roman" w:hAnsi="Times New Roman" w:cs="Times New Roman"/>
          <w:sz w:val="24"/>
          <w:szCs w:val="22"/>
        </w:rPr>
        <w:t>Prastantraya</w:t>
      </w:r>
      <w:proofErr w:type="spellEnd"/>
      <w:r w:rsidRPr="00312337">
        <w:rPr>
          <w:rFonts w:ascii="Times New Roman" w:hAnsi="Times New Roman" w:cs="Times New Roman"/>
          <w:sz w:val="24"/>
          <w:szCs w:val="22"/>
        </w:rPr>
        <w:t>.</w:t>
      </w:r>
    </w:p>
    <w:p w:rsidR="00312337" w:rsidRDefault="00312337" w:rsidP="00015922">
      <w:pPr>
        <w:spacing w:after="0"/>
        <w:rPr>
          <w:rFonts w:ascii="Times New Roman" w:hAnsi="Times New Roman" w:cs="Times New Roman"/>
          <w:sz w:val="24"/>
          <w:szCs w:val="22"/>
        </w:rPr>
      </w:pPr>
      <w:proofErr w:type="gramStart"/>
      <w:r w:rsidRPr="00312337">
        <w:rPr>
          <w:rFonts w:ascii="Times New Roman" w:hAnsi="Times New Roman" w:cs="Times New Roman"/>
          <w:sz w:val="24"/>
          <w:szCs w:val="22"/>
        </w:rPr>
        <w:t>3.To</w:t>
      </w:r>
      <w:proofErr w:type="gramEnd"/>
      <w:r w:rsidRPr="00312337">
        <w:rPr>
          <w:rFonts w:ascii="Times New Roman" w:hAnsi="Times New Roman" w:cs="Times New Roman"/>
          <w:sz w:val="24"/>
          <w:szCs w:val="22"/>
        </w:rPr>
        <w:t xml:space="preserve"> help Students comprehended the selected part of </w:t>
      </w:r>
      <w:proofErr w:type="spellStart"/>
      <w:r w:rsidRPr="00312337">
        <w:rPr>
          <w:rFonts w:ascii="Times New Roman" w:hAnsi="Times New Roman" w:cs="Times New Roman"/>
          <w:sz w:val="24"/>
          <w:szCs w:val="22"/>
        </w:rPr>
        <w:t>Upnishad</w:t>
      </w:r>
      <w:proofErr w:type="spellEnd"/>
      <w:r w:rsidRPr="00312337">
        <w:rPr>
          <w:rFonts w:ascii="Times New Roman" w:hAnsi="Times New Roman" w:cs="Times New Roman"/>
          <w:sz w:val="24"/>
          <w:szCs w:val="22"/>
        </w:rPr>
        <w:t xml:space="preserve"> and Gita.</w:t>
      </w:r>
    </w:p>
    <w:p w:rsidR="00312337" w:rsidRPr="00312337" w:rsidRDefault="00312337" w:rsidP="00015922">
      <w:pPr>
        <w:spacing w:after="0"/>
        <w:rPr>
          <w:rFonts w:ascii="Times New Roman" w:hAnsi="Times New Roman" w:cs="Times New Roman"/>
          <w:sz w:val="24"/>
          <w:szCs w:val="22"/>
        </w:rPr>
      </w:pPr>
    </w:p>
    <w:p w:rsidR="00015922" w:rsidRDefault="00015922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Course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Outcomes :</w:t>
      </w:r>
      <w:proofErr w:type="gramEnd"/>
    </w:p>
    <w:p w:rsidR="00E87943" w:rsidRPr="00E87943" w:rsidRDefault="00E87943" w:rsidP="00E879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7943">
        <w:rPr>
          <w:rFonts w:ascii="Times New Roman" w:hAnsi="Times New Roman" w:cs="Times New Roman"/>
          <w:sz w:val="24"/>
          <w:szCs w:val="24"/>
        </w:rPr>
        <w:t xml:space="preserve">Students became familiar with </w:t>
      </w:r>
      <w:proofErr w:type="spellStart"/>
      <w:r w:rsidRPr="00E87943">
        <w:rPr>
          <w:rFonts w:ascii="Times New Roman" w:hAnsi="Times New Roman" w:cs="Times New Roman"/>
          <w:sz w:val="24"/>
          <w:szCs w:val="24"/>
        </w:rPr>
        <w:t>Vedant</w:t>
      </w:r>
      <w:proofErr w:type="spellEnd"/>
      <w:r w:rsidRPr="00E87943">
        <w:rPr>
          <w:rFonts w:ascii="Times New Roman" w:hAnsi="Times New Roman" w:cs="Times New Roman"/>
          <w:sz w:val="24"/>
          <w:szCs w:val="24"/>
        </w:rPr>
        <w:t xml:space="preserve"> Philosophy. </w:t>
      </w:r>
    </w:p>
    <w:p w:rsidR="00E87943" w:rsidRPr="00E87943" w:rsidRDefault="00E87943" w:rsidP="00E879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7943">
        <w:rPr>
          <w:rFonts w:ascii="Times New Roman" w:hAnsi="Times New Roman" w:cs="Times New Roman"/>
          <w:sz w:val="24"/>
          <w:szCs w:val="24"/>
        </w:rPr>
        <w:t xml:space="preserve">It gave brief overview of </w:t>
      </w:r>
      <w:proofErr w:type="spellStart"/>
      <w:r w:rsidRPr="00E87943">
        <w:rPr>
          <w:rFonts w:ascii="Times New Roman" w:hAnsi="Times New Roman" w:cs="Times New Roman"/>
          <w:sz w:val="24"/>
          <w:szCs w:val="24"/>
        </w:rPr>
        <w:t>Prathantrayi</w:t>
      </w:r>
      <w:proofErr w:type="spellEnd"/>
      <w:r w:rsidRPr="00E87943">
        <w:rPr>
          <w:rFonts w:ascii="Times New Roman" w:hAnsi="Times New Roman" w:cs="Times New Roman"/>
          <w:sz w:val="24"/>
          <w:szCs w:val="24"/>
        </w:rPr>
        <w:t xml:space="preserve"> to the students. </w:t>
      </w:r>
    </w:p>
    <w:p w:rsidR="00E87943" w:rsidRDefault="00E87943" w:rsidP="00E879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7943">
        <w:rPr>
          <w:rFonts w:ascii="Times New Roman" w:hAnsi="Times New Roman" w:cs="Times New Roman"/>
          <w:sz w:val="24"/>
          <w:szCs w:val="24"/>
        </w:rPr>
        <w:t>Students comprehended the s</w:t>
      </w:r>
      <w:r w:rsidR="00716714">
        <w:rPr>
          <w:rFonts w:ascii="Times New Roman" w:hAnsi="Times New Roman" w:cs="Times New Roman"/>
          <w:sz w:val="24"/>
          <w:szCs w:val="24"/>
        </w:rPr>
        <w:t xml:space="preserve">elected part of </w:t>
      </w:r>
      <w:proofErr w:type="spellStart"/>
      <w:r w:rsidR="00716714">
        <w:rPr>
          <w:rFonts w:ascii="Times New Roman" w:hAnsi="Times New Roman" w:cs="Times New Roman"/>
          <w:sz w:val="24"/>
          <w:szCs w:val="24"/>
        </w:rPr>
        <w:t>Upnishad</w:t>
      </w:r>
      <w:proofErr w:type="spellEnd"/>
      <w:r w:rsidR="00716714">
        <w:rPr>
          <w:rFonts w:ascii="Times New Roman" w:hAnsi="Times New Roman" w:cs="Times New Roman"/>
          <w:sz w:val="24"/>
          <w:szCs w:val="24"/>
        </w:rPr>
        <w:t xml:space="preserve"> and Gi</w:t>
      </w:r>
      <w:r w:rsidRPr="00E87943">
        <w:rPr>
          <w:rFonts w:ascii="Times New Roman" w:hAnsi="Times New Roman" w:cs="Times New Roman"/>
          <w:sz w:val="24"/>
          <w:szCs w:val="24"/>
        </w:rPr>
        <w:t>ta.</w:t>
      </w:r>
    </w:p>
    <w:p w:rsidR="00EB6A80" w:rsidRDefault="00EB6A80" w:rsidP="00EB6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A80">
        <w:rPr>
          <w:rFonts w:ascii="Times New Roman" w:hAnsi="Times New Roman" w:cs="Times New Roman"/>
          <w:b/>
          <w:bCs/>
          <w:sz w:val="24"/>
          <w:szCs w:val="24"/>
        </w:rPr>
        <w:t xml:space="preserve">Expected Skills </w:t>
      </w:r>
      <w:proofErr w:type="gramStart"/>
      <w:r w:rsidRPr="00EB6A80">
        <w:rPr>
          <w:rFonts w:ascii="Times New Roman" w:hAnsi="Times New Roman" w:cs="Times New Roman"/>
          <w:b/>
          <w:bCs/>
          <w:sz w:val="24"/>
          <w:szCs w:val="24"/>
        </w:rPr>
        <w:t>impartation  :</w:t>
      </w:r>
      <w:proofErr w:type="gramEnd"/>
    </w:p>
    <w:p w:rsidR="00EB6A80" w:rsidRPr="002B0F01" w:rsidRDefault="00EB6A80" w:rsidP="00EB6A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B0F01">
        <w:rPr>
          <w:rFonts w:ascii="Times New Roman" w:hAnsi="Times New Roman" w:cs="Times New Roman"/>
          <w:sz w:val="24"/>
          <w:szCs w:val="24"/>
        </w:rPr>
        <w:t xml:space="preserve">Reading </w:t>
      </w:r>
    </w:p>
    <w:p w:rsidR="00EB6A80" w:rsidRPr="002B0F01" w:rsidRDefault="006E73B8" w:rsidP="00EB6A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B0F01">
        <w:rPr>
          <w:rFonts w:ascii="Times New Roman" w:hAnsi="Times New Roman" w:cs="Times New Roman"/>
          <w:sz w:val="24"/>
          <w:szCs w:val="24"/>
        </w:rPr>
        <w:t xml:space="preserve">Writing </w:t>
      </w:r>
    </w:p>
    <w:p w:rsidR="008126CD" w:rsidRPr="00EB6A80" w:rsidRDefault="008126CD" w:rsidP="00FD534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4955"/>
        <w:gridCol w:w="1110"/>
        <w:gridCol w:w="1190"/>
      </w:tblGrid>
      <w:tr w:rsidR="00015922" w:rsidTr="00716714">
        <w:trPr>
          <w:jc w:val="center"/>
        </w:trPr>
        <w:tc>
          <w:tcPr>
            <w:tcW w:w="5925" w:type="dxa"/>
            <w:gridSpan w:val="2"/>
          </w:tcPr>
          <w:p w:rsidR="00015922" w:rsidRDefault="00015922" w:rsidP="00C761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015922" w:rsidRDefault="0001592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Periods</w:t>
            </w:r>
          </w:p>
        </w:tc>
        <w:tc>
          <w:tcPr>
            <w:tcW w:w="1190" w:type="dxa"/>
            <w:vAlign w:val="center"/>
          </w:tcPr>
          <w:p w:rsidR="00015922" w:rsidRDefault="0001592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Cos</w:t>
            </w:r>
          </w:p>
        </w:tc>
      </w:tr>
      <w:tr w:rsidR="00642D42" w:rsidTr="00716714">
        <w:trPr>
          <w:jc w:val="center"/>
        </w:trPr>
        <w:tc>
          <w:tcPr>
            <w:tcW w:w="97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1</w:t>
            </w:r>
          </w:p>
        </w:tc>
        <w:tc>
          <w:tcPr>
            <w:tcW w:w="4955" w:type="dxa"/>
          </w:tcPr>
          <w:p w:rsidR="00642D42" w:rsidRPr="008B7B89" w:rsidRDefault="00642D42" w:rsidP="00C7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Prasthantrayi</w:t>
            </w:r>
            <w:proofErr w:type="spellEnd"/>
            <w:r w:rsidRPr="008B7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Outline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Brahmsutra</w:t>
            </w:r>
            <w:proofErr w:type="spellEnd"/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Outline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Upnishada</w:t>
            </w:r>
            <w:proofErr w:type="spellEnd"/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Outline of Gita</w:t>
            </w:r>
          </w:p>
          <w:p w:rsidR="00642D42" w:rsidRPr="005D0DE6" w:rsidRDefault="00642D42" w:rsidP="00C7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Teaching and moral values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PrasthanTrayi</w:t>
            </w:r>
            <w:proofErr w:type="spellEnd"/>
          </w:p>
        </w:tc>
        <w:tc>
          <w:tcPr>
            <w:tcW w:w="111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190" w:type="dxa"/>
            <w:vAlign w:val="center"/>
          </w:tcPr>
          <w:p w:rsidR="00642D42" w:rsidRDefault="00716714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2</w:t>
            </w:r>
          </w:p>
        </w:tc>
      </w:tr>
      <w:tr w:rsidR="00642D42" w:rsidTr="00716714">
        <w:trPr>
          <w:jc w:val="center"/>
        </w:trPr>
        <w:tc>
          <w:tcPr>
            <w:tcW w:w="97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2</w:t>
            </w:r>
          </w:p>
        </w:tc>
        <w:tc>
          <w:tcPr>
            <w:tcW w:w="4955" w:type="dxa"/>
          </w:tcPr>
          <w:p w:rsidR="00642D42" w:rsidRPr="008B7B89" w:rsidRDefault="00642D42" w:rsidP="00C7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proofErr w:type="spellStart"/>
            <w:r w:rsidRPr="008B7B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Isavasyaopnisd</w:t>
            </w:r>
            <w:proofErr w:type="spellEnd"/>
            <w:r w:rsidRPr="008B7B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 :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2.1 Verses - 1 to 3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2.2 Verses - 4 to 8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2.3 Verses - 9 to 14</w:t>
            </w:r>
          </w:p>
          <w:p w:rsidR="00642D42" w:rsidRPr="00547A16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2.4 Verses - 15 to 18</w:t>
            </w:r>
          </w:p>
        </w:tc>
        <w:tc>
          <w:tcPr>
            <w:tcW w:w="111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190" w:type="dxa"/>
            <w:vAlign w:val="center"/>
          </w:tcPr>
          <w:p w:rsidR="00642D42" w:rsidRDefault="00716714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3</w:t>
            </w:r>
          </w:p>
        </w:tc>
      </w:tr>
      <w:tr w:rsidR="00642D42" w:rsidTr="00716714">
        <w:trPr>
          <w:jc w:val="center"/>
        </w:trPr>
        <w:tc>
          <w:tcPr>
            <w:tcW w:w="97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3</w:t>
            </w:r>
          </w:p>
        </w:tc>
        <w:tc>
          <w:tcPr>
            <w:tcW w:w="4955" w:type="dxa"/>
          </w:tcPr>
          <w:p w:rsidR="00642D42" w:rsidRPr="008B7B89" w:rsidRDefault="00716714" w:rsidP="00C7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Gi</w:t>
            </w:r>
            <w:r w:rsidR="00642D42" w:rsidRPr="008B7B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ta – Chapter 2 :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3.1 Verses - 1 to 10 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3.2 Verses -11 to 18 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3.3 -Verses -19 to26 </w:t>
            </w:r>
          </w:p>
          <w:p w:rsidR="00642D42" w:rsidRPr="005D0DE6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cs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3.4 -Verses -27 to 30</w:t>
            </w:r>
          </w:p>
        </w:tc>
        <w:tc>
          <w:tcPr>
            <w:tcW w:w="111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15</w:t>
            </w:r>
          </w:p>
        </w:tc>
        <w:tc>
          <w:tcPr>
            <w:tcW w:w="1190" w:type="dxa"/>
            <w:vAlign w:val="center"/>
          </w:tcPr>
          <w:p w:rsidR="00642D42" w:rsidRDefault="00716714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3</w:t>
            </w:r>
          </w:p>
        </w:tc>
      </w:tr>
      <w:tr w:rsidR="00642D42" w:rsidTr="00716714">
        <w:trPr>
          <w:jc w:val="center"/>
        </w:trPr>
        <w:tc>
          <w:tcPr>
            <w:tcW w:w="97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Unit 4</w:t>
            </w:r>
          </w:p>
        </w:tc>
        <w:tc>
          <w:tcPr>
            <w:tcW w:w="4955" w:type="dxa"/>
          </w:tcPr>
          <w:p w:rsidR="00642D42" w:rsidRPr="008B7B89" w:rsidRDefault="00716714" w:rsidP="00C7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Gi</w:t>
            </w:r>
            <w:r w:rsidR="00642D42" w:rsidRPr="008B7B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ta – Chapter 3 :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4.1 Verses - 1 to 08 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4.2 Verses -09 to 16 </w:t>
            </w:r>
          </w:p>
          <w:p w:rsidR="00642D42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4.3 -Verses -17 to20 </w:t>
            </w:r>
          </w:p>
          <w:p w:rsidR="00642D42" w:rsidRPr="005D0DE6" w:rsidRDefault="00642D42" w:rsidP="00C7618C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4.4 -Verses -36 to 46</w:t>
            </w:r>
          </w:p>
        </w:tc>
        <w:tc>
          <w:tcPr>
            <w:tcW w:w="1110" w:type="dxa"/>
            <w:vAlign w:val="center"/>
          </w:tcPr>
          <w:p w:rsidR="00642D42" w:rsidRDefault="00642D4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190" w:type="dxa"/>
            <w:vAlign w:val="center"/>
          </w:tcPr>
          <w:p w:rsidR="00642D42" w:rsidRDefault="00716714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3</w:t>
            </w:r>
          </w:p>
        </w:tc>
      </w:tr>
    </w:tbl>
    <w:p w:rsidR="002272F6" w:rsidRDefault="002272F6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1468AF" w:rsidRDefault="00572198" w:rsidP="00015922">
      <w:pPr>
        <w:spacing w:after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Practical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Component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621D9E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An Exercise of collecting inspirational quotes and good thoughts </w:t>
      </w:r>
      <w:r w:rsidR="001468AF">
        <w:rPr>
          <w:rFonts w:ascii="Times New Roman" w:hAnsi="Times New Roman" w:cs="Times New Roman"/>
          <w:sz w:val="24"/>
          <w:szCs w:val="22"/>
        </w:rPr>
        <w:t xml:space="preserve"> </w:t>
      </w:r>
    </w:p>
    <w:p w:rsidR="00FF624B" w:rsidRPr="007025A5" w:rsidRDefault="001468AF" w:rsidP="00015922">
      <w:pPr>
        <w:spacing w:after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</w:t>
      </w:r>
      <w:proofErr w:type="gramStart"/>
      <w:r w:rsidR="00F10F09">
        <w:rPr>
          <w:rFonts w:ascii="Times New Roman" w:hAnsi="Times New Roman" w:cs="Times New Roman"/>
          <w:sz w:val="24"/>
          <w:szCs w:val="22"/>
        </w:rPr>
        <w:t>form</w:t>
      </w:r>
      <w:proofErr w:type="gramEnd"/>
      <w:r w:rsidR="00F10F09">
        <w:rPr>
          <w:rFonts w:ascii="Times New Roman" w:hAnsi="Times New Roman" w:cs="Times New Roman"/>
          <w:sz w:val="24"/>
          <w:szCs w:val="22"/>
        </w:rPr>
        <w:t xml:space="preserve"> Gi</w:t>
      </w:r>
      <w:r w:rsidR="00572198">
        <w:rPr>
          <w:rFonts w:ascii="Times New Roman" w:hAnsi="Times New Roman" w:cs="Times New Roman"/>
          <w:sz w:val="24"/>
          <w:szCs w:val="22"/>
        </w:rPr>
        <w:t xml:space="preserve">ta and various </w:t>
      </w:r>
      <w:proofErr w:type="spellStart"/>
      <w:r w:rsidR="00572198">
        <w:rPr>
          <w:rFonts w:ascii="Times New Roman" w:hAnsi="Times New Roman" w:cs="Times New Roman"/>
          <w:sz w:val="24"/>
          <w:szCs w:val="22"/>
        </w:rPr>
        <w:t>Upanisadas</w:t>
      </w:r>
      <w:proofErr w:type="spellEnd"/>
      <w:r w:rsidR="00572198">
        <w:rPr>
          <w:rFonts w:ascii="Times New Roman" w:hAnsi="Times New Roman" w:cs="Times New Roman"/>
          <w:sz w:val="24"/>
          <w:szCs w:val="22"/>
        </w:rPr>
        <w:t xml:space="preserve">. </w:t>
      </w:r>
    </w:p>
    <w:p w:rsidR="00015922" w:rsidRDefault="00015922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Reference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Books :</w:t>
      </w:r>
      <w:proofErr w:type="gramEnd"/>
    </w:p>
    <w:p w:rsidR="00996B7E" w:rsidRPr="001C32AF" w:rsidRDefault="00A50B1D" w:rsidP="001C32AF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पोद्दार हनुमानप्रसाद (संपा). </w:t>
      </w:r>
      <w:r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ईशावास्योपनिषद</w:t>
      </w: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>. गोरखपूर : गीताप्रेस.</w:t>
      </w:r>
    </w:p>
    <w:p w:rsidR="00996B7E" w:rsidRPr="001C32AF" w:rsidRDefault="00FE1FB9" w:rsidP="00996B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शास्त्री शिवनारायण(व्याख्या.). </w:t>
      </w:r>
      <w:r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ईशावास्योपनिषद</w:t>
      </w: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  <w:proofErr w:type="gramStart"/>
      <w:r w:rsidRPr="001C32AF">
        <w:rPr>
          <w:rFonts w:ascii="Times New Roman" w:hAnsi="Times New Roman" w:cs="Times New Roman"/>
          <w:sz w:val="24"/>
          <w:szCs w:val="24"/>
        </w:rPr>
        <w:t xml:space="preserve">Delhi </w:t>
      </w:r>
      <w:r w:rsidRPr="001C32AF">
        <w:rPr>
          <w:rFonts w:ascii="Times New Roman" w:hAnsi="Times New Roman" w:cs="Times New Roman"/>
          <w:sz w:val="24"/>
          <w:szCs w:val="24"/>
          <w:cs/>
        </w:rPr>
        <w:t>:</w:t>
      </w:r>
      <w:proofErr w:type="gramEnd"/>
      <w:r w:rsidRPr="001C32AF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spellStart"/>
      <w:r w:rsidRPr="001C32AF">
        <w:rPr>
          <w:rFonts w:ascii="Times New Roman" w:hAnsi="Times New Roman" w:cs="Times New Roman"/>
          <w:sz w:val="24"/>
          <w:szCs w:val="24"/>
        </w:rPr>
        <w:t>Parimal</w:t>
      </w:r>
      <w:proofErr w:type="spellEnd"/>
      <w:r w:rsidRPr="001C32AF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spellStart"/>
      <w:r w:rsidRPr="001C32AF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1C32AF">
        <w:rPr>
          <w:rFonts w:ascii="Times New Roman" w:hAnsi="Times New Roman" w:cs="Times New Roman"/>
          <w:sz w:val="24"/>
          <w:szCs w:val="24"/>
          <w:cs/>
        </w:rPr>
        <w:t>.</w:t>
      </w:r>
      <w:r w:rsidR="00996B7E" w:rsidRPr="001C32AF">
        <w:rPr>
          <w:rFonts w:ascii="Times New Roman" w:hAnsi="Times New Roman" w:cs="Times New Roman"/>
          <w:sz w:val="24"/>
          <w:szCs w:val="24"/>
        </w:rPr>
        <w:t xml:space="preserve"> 1996</w:t>
      </w:r>
      <w:r w:rsidRPr="001C32AF">
        <w:rPr>
          <w:rFonts w:ascii="Times New Roman" w:hAnsi="Times New Roman" w:cs="Times New Roman"/>
          <w:sz w:val="24"/>
          <w:szCs w:val="24"/>
          <w:cs/>
        </w:rPr>
        <w:t>.</w:t>
      </w:r>
    </w:p>
    <w:p w:rsidR="00996B7E" w:rsidRPr="001C32AF" w:rsidRDefault="00820A69" w:rsidP="00996B7E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तिवारी शशी (व्याख्या.). </w:t>
      </w:r>
      <w:r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ईशावास्योपनिषद</w:t>
      </w: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भूमिका एवं व्याख्या.</w:t>
      </w: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दिल्ली : भारतीय विद्याप्रकाशन. १९६७.</w:t>
      </w:r>
    </w:p>
    <w:p w:rsidR="00996B7E" w:rsidRPr="001C32AF" w:rsidRDefault="00C7618C" w:rsidP="00996B7E">
      <w:pPr>
        <w:pStyle w:val="ListParagraph"/>
        <w:numPr>
          <w:ilvl w:val="0"/>
          <w:numId w:val="7"/>
        </w:numPr>
        <w:rPr>
          <w:rFonts w:ascii="Kruti Dev 010" w:hAnsi="Kruti Dev 010" w:cs="Times New Roman"/>
          <w:sz w:val="24"/>
          <w:szCs w:val="24"/>
        </w:rPr>
      </w:pP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ऋषी शर्मा उमाशंकर. </w:t>
      </w:r>
      <w:r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संस्कृत साहित्य क इतिहास. </w:t>
      </w: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>वाराणसी : चौखंबाभारती अकादमी.</w:t>
      </w:r>
    </w:p>
    <w:p w:rsidR="00996B7E" w:rsidRPr="001C32AF" w:rsidRDefault="00C7618C" w:rsidP="00996B7E">
      <w:pPr>
        <w:pStyle w:val="ListParagraph"/>
        <w:numPr>
          <w:ilvl w:val="0"/>
          <w:numId w:val="7"/>
        </w:numPr>
        <w:rPr>
          <w:rFonts w:ascii="Kruti Dev 010" w:hAnsi="Kruti Dev 010" w:cs="Times New Roman"/>
          <w:sz w:val="24"/>
          <w:szCs w:val="24"/>
        </w:rPr>
      </w:pPr>
      <w:r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उपाध्याय बलदेव. </w:t>
      </w:r>
      <w:r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वैदिकसाहित्य</w:t>
      </w:r>
      <w:r w:rsidR="001C32AF"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और संस्कृती. </w:t>
      </w:r>
      <w:r w:rsidR="001C32AF" w:rsidRPr="001C32AF">
        <w:rPr>
          <w:rFonts w:ascii="Arial Unicode MS" w:eastAsia="Arial Unicode MS" w:hAnsi="Arial Unicode MS" w:cs="Arial Unicode MS" w:hint="cs"/>
          <w:sz w:val="24"/>
          <w:szCs w:val="24"/>
          <w:cs/>
        </w:rPr>
        <w:t>वाराणसी.</w:t>
      </w:r>
      <w:r w:rsidR="001C32AF" w:rsidRPr="001C32A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</w:t>
      </w:r>
    </w:p>
    <w:p w:rsidR="002272F6" w:rsidRPr="003048E4" w:rsidRDefault="001C32AF" w:rsidP="003048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32AF">
        <w:rPr>
          <w:rFonts w:ascii="Times New Roman" w:hAnsi="Times New Roman" w:cs="Times New Roman"/>
          <w:sz w:val="24"/>
          <w:szCs w:val="24"/>
        </w:rPr>
        <w:t>Gītā</w:t>
      </w:r>
      <w:proofErr w:type="spellEnd"/>
      <w:r w:rsidRPr="001C32AF">
        <w:rPr>
          <w:rFonts w:ascii="Times New Roman" w:hAnsi="Times New Roman" w:cs="Times New Roman"/>
          <w:sz w:val="24"/>
          <w:szCs w:val="24"/>
        </w:rPr>
        <w:t xml:space="preserve"> with Hindi Translation</w:t>
      </w:r>
      <w:r w:rsidRPr="001C32AF">
        <w:rPr>
          <w:rFonts w:ascii="Times New Roman" w:hAnsi="Times New Roman" w:cs="Times New Roman"/>
          <w:sz w:val="24"/>
          <w:szCs w:val="24"/>
          <w:cs/>
        </w:rPr>
        <w:t>.</w:t>
      </w:r>
      <w:r w:rsidR="00996B7E" w:rsidRPr="001C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2AF">
        <w:rPr>
          <w:rFonts w:ascii="Times New Roman" w:hAnsi="Times New Roman" w:cs="Times New Roman"/>
          <w:sz w:val="24"/>
          <w:szCs w:val="24"/>
        </w:rPr>
        <w:t>Gorakhapur</w:t>
      </w:r>
      <w:proofErr w:type="spellEnd"/>
      <w:r w:rsidRPr="001C32AF">
        <w:rPr>
          <w:rFonts w:ascii="Times New Roman" w:hAnsi="Times New Roman" w:cs="Times New Roman"/>
          <w:sz w:val="24"/>
          <w:szCs w:val="24"/>
        </w:rPr>
        <w:t xml:space="preserve"> </w:t>
      </w:r>
      <w:r w:rsidRPr="001C32AF">
        <w:rPr>
          <w:rFonts w:ascii="Times New Roman" w:hAnsi="Times New Roman" w:cs="Times New Roman"/>
          <w:sz w:val="24"/>
          <w:szCs w:val="24"/>
          <w:cs/>
        </w:rPr>
        <w:t>:</w:t>
      </w:r>
      <w:r w:rsidRPr="001C32AF">
        <w:rPr>
          <w:rFonts w:ascii="Times New Roman" w:hAnsi="Times New Roman" w:cs="Times New Roman"/>
          <w:sz w:val="24"/>
          <w:szCs w:val="24"/>
        </w:rPr>
        <w:t>Gita</w:t>
      </w:r>
      <w:proofErr w:type="gramEnd"/>
      <w:r w:rsidRPr="001C32AF">
        <w:rPr>
          <w:rFonts w:ascii="Times New Roman" w:hAnsi="Times New Roman" w:cs="Times New Roman"/>
          <w:sz w:val="24"/>
          <w:szCs w:val="24"/>
        </w:rPr>
        <w:t xml:space="preserve"> press</w:t>
      </w:r>
      <w:r w:rsidR="002B74CA" w:rsidRPr="001C32AF">
        <w:rPr>
          <w:rFonts w:ascii="Times New Roman" w:hAnsi="Times New Roman" w:cs="Times New Roman"/>
          <w:sz w:val="24"/>
          <w:szCs w:val="24"/>
        </w:rPr>
        <w:t>.</w:t>
      </w:r>
    </w:p>
    <w:p w:rsidR="00015922" w:rsidRDefault="00015922" w:rsidP="00304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Medium of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Instruction :</w:t>
      </w:r>
      <w:proofErr w:type="gramEnd"/>
      <w:r w:rsidR="002272F6">
        <w:rPr>
          <w:rFonts w:ascii="Times New Roman" w:hAnsi="Times New Roman" w:cs="Times New Roman"/>
          <w:b/>
          <w:bCs/>
          <w:sz w:val="24"/>
          <w:szCs w:val="22"/>
        </w:rPr>
        <w:t xml:space="preserve"> Marathi.</w:t>
      </w:r>
    </w:p>
    <w:p w:rsidR="00A3358F" w:rsidRDefault="00A3358F" w:rsidP="00304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Nature of Question paper and Scheme of Marking</w:t>
      </w:r>
    </w:p>
    <w:p w:rsidR="00A3358F" w:rsidRDefault="00A3358F" w:rsidP="00304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Semester End Examination                                                </w:t>
      </w:r>
      <w:r w:rsidR="00D35151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Total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Marks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60</w:t>
      </w:r>
    </w:p>
    <w:tbl>
      <w:tblPr>
        <w:tblStyle w:val="TableGrid"/>
        <w:tblW w:w="7475" w:type="dxa"/>
        <w:jc w:val="center"/>
        <w:tblLook w:val="04A0" w:firstRow="1" w:lastRow="0" w:firstColumn="1" w:lastColumn="0" w:noHBand="0" w:noVBand="1"/>
      </w:tblPr>
      <w:tblGrid>
        <w:gridCol w:w="833"/>
        <w:gridCol w:w="5742"/>
        <w:gridCol w:w="900"/>
      </w:tblGrid>
      <w:tr w:rsidR="00375562" w:rsidTr="00375562">
        <w:trPr>
          <w:jc w:val="center"/>
        </w:trPr>
        <w:tc>
          <w:tcPr>
            <w:tcW w:w="833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Que.</w:t>
            </w:r>
          </w:p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5742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Type of Question</w:t>
            </w:r>
          </w:p>
        </w:tc>
        <w:tc>
          <w:tcPr>
            <w:tcW w:w="900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375562" w:rsidTr="00AC2A27">
        <w:trPr>
          <w:trHeight w:val="431"/>
          <w:jc w:val="center"/>
        </w:trPr>
        <w:tc>
          <w:tcPr>
            <w:tcW w:w="833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5742" w:type="dxa"/>
          </w:tcPr>
          <w:p w:rsidR="00375562" w:rsidRPr="00436872" w:rsidRDefault="00375562" w:rsidP="00C7618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Fill in the blanks. </w:t>
            </w:r>
          </w:p>
        </w:tc>
        <w:tc>
          <w:tcPr>
            <w:tcW w:w="900" w:type="dxa"/>
          </w:tcPr>
          <w:p w:rsidR="00375562" w:rsidRPr="00DD3F86" w:rsidRDefault="00375562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  <w:p w:rsidR="00375562" w:rsidRPr="00DD3F86" w:rsidRDefault="00375562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75562" w:rsidTr="00AC2A27">
        <w:trPr>
          <w:trHeight w:val="404"/>
          <w:jc w:val="center"/>
        </w:trPr>
        <w:tc>
          <w:tcPr>
            <w:tcW w:w="833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5742" w:type="dxa"/>
          </w:tcPr>
          <w:p w:rsidR="00375562" w:rsidRPr="00436872" w:rsidRDefault="00375562" w:rsidP="00C7618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75562" w:rsidRPr="00DD3F86" w:rsidRDefault="00375562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  <w:p w:rsidR="00375562" w:rsidRPr="00DD3F86" w:rsidRDefault="00375562" w:rsidP="00375562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75562" w:rsidTr="00375562">
        <w:trPr>
          <w:jc w:val="center"/>
        </w:trPr>
        <w:tc>
          <w:tcPr>
            <w:tcW w:w="833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5742" w:type="dxa"/>
          </w:tcPr>
          <w:p w:rsidR="00375562" w:rsidRPr="00436872" w:rsidRDefault="00375562" w:rsidP="00C7618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Short notes. (2/3)</w:t>
            </w:r>
          </w:p>
        </w:tc>
        <w:tc>
          <w:tcPr>
            <w:tcW w:w="900" w:type="dxa"/>
          </w:tcPr>
          <w:p w:rsidR="00375562" w:rsidRPr="00DD3F86" w:rsidRDefault="00FC4B8A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375562" w:rsidTr="00375562">
        <w:trPr>
          <w:jc w:val="center"/>
        </w:trPr>
        <w:tc>
          <w:tcPr>
            <w:tcW w:w="833" w:type="dxa"/>
            <w:vAlign w:val="center"/>
          </w:tcPr>
          <w:p w:rsidR="00375562" w:rsidRDefault="00375562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5742" w:type="dxa"/>
          </w:tcPr>
          <w:p w:rsidR="00375562" w:rsidRPr="00436872" w:rsidRDefault="00375562" w:rsidP="00C7618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Write Briefly on ……(2/3)</w:t>
            </w:r>
          </w:p>
        </w:tc>
        <w:tc>
          <w:tcPr>
            <w:tcW w:w="900" w:type="dxa"/>
          </w:tcPr>
          <w:p w:rsidR="00375562" w:rsidRPr="00DD3F86" w:rsidRDefault="00B56B1F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</w:tbl>
    <w:p w:rsidR="00A3358F" w:rsidRDefault="00A3358F" w:rsidP="00A335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2"/>
        </w:rPr>
      </w:pPr>
    </w:p>
    <w:p w:rsidR="00A3358F" w:rsidRPr="00DA7281" w:rsidRDefault="00A3358F" w:rsidP="00304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Internal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Evaluation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             </w:t>
      </w:r>
      <w:r w:rsidR="00B43CAF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>Total Marks : 40</w:t>
      </w:r>
    </w:p>
    <w:p w:rsidR="00A3358F" w:rsidRDefault="00A3358F" w:rsidP="00304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4723"/>
        <w:gridCol w:w="1016"/>
      </w:tblGrid>
      <w:tr w:rsidR="00A3358F" w:rsidTr="00C7618C">
        <w:trPr>
          <w:jc w:val="center"/>
        </w:trPr>
        <w:tc>
          <w:tcPr>
            <w:tcW w:w="1050" w:type="dxa"/>
          </w:tcPr>
          <w:p w:rsidR="00A3358F" w:rsidRDefault="00A3358F" w:rsidP="00304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4723" w:type="dxa"/>
          </w:tcPr>
          <w:p w:rsidR="00A3358F" w:rsidRDefault="00A3358F" w:rsidP="00304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the Activity</w:t>
            </w:r>
          </w:p>
        </w:tc>
        <w:tc>
          <w:tcPr>
            <w:tcW w:w="1016" w:type="dxa"/>
          </w:tcPr>
          <w:p w:rsidR="00A3358F" w:rsidRDefault="00A3358F" w:rsidP="00304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A3358F" w:rsidTr="00C7618C">
        <w:trPr>
          <w:jc w:val="center"/>
        </w:trPr>
        <w:tc>
          <w:tcPr>
            <w:tcW w:w="1050" w:type="dxa"/>
          </w:tcPr>
          <w:p w:rsidR="00A3358F" w:rsidRDefault="00A3358F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</w:t>
            </w:r>
          </w:p>
        </w:tc>
        <w:tc>
          <w:tcPr>
            <w:tcW w:w="4723" w:type="dxa"/>
          </w:tcPr>
          <w:p w:rsidR="00A3358F" w:rsidRPr="002960BA" w:rsidRDefault="00A3358F" w:rsidP="00C7618C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Home Assignment.</w:t>
            </w:r>
          </w:p>
        </w:tc>
        <w:tc>
          <w:tcPr>
            <w:tcW w:w="1016" w:type="dxa"/>
          </w:tcPr>
          <w:p w:rsidR="00A3358F" w:rsidRPr="00F51D1B" w:rsidRDefault="00A3358F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  <w:tr w:rsidR="00A3358F" w:rsidTr="00C7618C">
        <w:trPr>
          <w:jc w:val="center"/>
        </w:trPr>
        <w:tc>
          <w:tcPr>
            <w:tcW w:w="1050" w:type="dxa"/>
          </w:tcPr>
          <w:p w:rsidR="00A3358F" w:rsidRDefault="00A3358F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</w:t>
            </w:r>
          </w:p>
        </w:tc>
        <w:tc>
          <w:tcPr>
            <w:tcW w:w="4723" w:type="dxa"/>
          </w:tcPr>
          <w:p w:rsidR="00A3358F" w:rsidRPr="002960BA" w:rsidRDefault="00A3358F" w:rsidP="00C7618C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Class Test.</w:t>
            </w:r>
          </w:p>
        </w:tc>
        <w:tc>
          <w:tcPr>
            <w:tcW w:w="1016" w:type="dxa"/>
          </w:tcPr>
          <w:p w:rsidR="00A3358F" w:rsidRPr="00F51D1B" w:rsidRDefault="0066383F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A3358F" w:rsidRPr="00F51D1B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A3358F" w:rsidTr="00C7618C">
        <w:trPr>
          <w:jc w:val="center"/>
        </w:trPr>
        <w:tc>
          <w:tcPr>
            <w:tcW w:w="1050" w:type="dxa"/>
          </w:tcPr>
          <w:p w:rsidR="00A3358F" w:rsidRDefault="00A3358F" w:rsidP="00C76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</w:t>
            </w:r>
          </w:p>
        </w:tc>
        <w:tc>
          <w:tcPr>
            <w:tcW w:w="4723" w:type="dxa"/>
          </w:tcPr>
          <w:p w:rsidR="00A3358F" w:rsidRPr="002960BA" w:rsidRDefault="0066383F" w:rsidP="00C7618C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66383F">
              <w:rPr>
                <w:rFonts w:ascii="Times New Roman" w:hAnsi="Times New Roman" w:cs="Times New Roman"/>
                <w:sz w:val="24"/>
                <w:szCs w:val="22"/>
              </w:rPr>
              <w:t>Subject Specific Activity : Group Discussion</w:t>
            </w:r>
          </w:p>
        </w:tc>
        <w:tc>
          <w:tcPr>
            <w:tcW w:w="1016" w:type="dxa"/>
          </w:tcPr>
          <w:p w:rsidR="00A3358F" w:rsidRPr="00F51D1B" w:rsidRDefault="00A3358F" w:rsidP="00C7618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</w:tbl>
    <w:p w:rsidR="00646C53" w:rsidRDefault="00646C53" w:rsidP="008E145F">
      <w:pPr>
        <w:spacing w:after="0" w:line="240" w:lineRule="auto"/>
        <w:rPr>
          <w:rFonts w:ascii="Times New Roman" w:hAnsi="Times New Roman" w:cs="Times New Roman"/>
          <w:sz w:val="28"/>
          <w:szCs w:val="22"/>
        </w:rPr>
      </w:pPr>
    </w:p>
    <w:p w:rsidR="007025A5" w:rsidRDefault="007025A5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375562" w:rsidRDefault="00375562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375562" w:rsidRDefault="00375562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375562" w:rsidRDefault="00375562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375562" w:rsidRDefault="00375562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375562" w:rsidRDefault="00375562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7025A5" w:rsidRDefault="007025A5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595384" w:rsidRDefault="00595384" w:rsidP="0067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E64A01">
        <w:rPr>
          <w:rFonts w:ascii="Times New Roman" w:hAnsi="Times New Roman" w:cs="Times New Roman"/>
          <w:noProof/>
          <w:sz w:val="28"/>
          <w:szCs w:val="22"/>
          <w:lang w:bidi="hi-IN"/>
        </w:rPr>
        <w:lastRenderedPageBreak/>
        <w:drawing>
          <wp:inline distT="0" distB="0" distL="0" distR="0">
            <wp:extent cx="455403" cy="414068"/>
            <wp:effectExtent l="19050" t="0" r="1797" b="0"/>
            <wp:docPr id="8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2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84" w:rsidRPr="00E9723F" w:rsidRDefault="00595384" w:rsidP="007D1B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Rayat</w:t>
      </w:r>
      <w:proofErr w:type="spellEnd"/>
      <w:r w:rsidRPr="00E9723F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Shikshan</w:t>
      </w:r>
      <w:proofErr w:type="spellEnd"/>
      <w:r w:rsidRPr="00E9723F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Sanstha’s</w:t>
      </w:r>
      <w:proofErr w:type="spellEnd"/>
    </w:p>
    <w:p w:rsidR="007D1B7E" w:rsidRDefault="007D1B7E" w:rsidP="00646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14304">
        <w:rPr>
          <w:rFonts w:ascii="Times New Roman" w:hAnsi="Times New Roman" w:cs="Times New Roman"/>
          <w:b/>
          <w:bCs/>
          <w:sz w:val="24"/>
          <w:szCs w:val="24"/>
        </w:rPr>
        <w:t>CHHATRAPATI SHIVAJI COLLEGE, SATARA</w:t>
      </w:r>
      <w:proofErr w:type="gramStart"/>
      <w:r w:rsidRPr="007143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723F">
        <w:rPr>
          <w:rFonts w:ascii="Times New Roman" w:hAnsi="Times New Roman" w:cs="Times New Roman"/>
          <w:b/>
          <w:bCs/>
          <w:sz w:val="24"/>
          <w:szCs w:val="28"/>
        </w:rPr>
        <w:t>(</w:t>
      </w:r>
      <w:proofErr w:type="gramEnd"/>
      <w:r w:rsidRPr="00E9723F">
        <w:rPr>
          <w:rFonts w:ascii="Times New Roman" w:hAnsi="Times New Roman" w:cs="Times New Roman"/>
          <w:b/>
          <w:bCs/>
          <w:sz w:val="24"/>
          <w:szCs w:val="28"/>
        </w:rPr>
        <w:t xml:space="preserve">Autonomous) 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ED1CE9" w:rsidRPr="00646C53" w:rsidRDefault="00ED1CE9" w:rsidP="00646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CE9">
        <w:rPr>
          <w:rFonts w:ascii="Times New Roman" w:hAnsi="Times New Roman" w:cs="Times New Roman"/>
          <w:b/>
          <w:bCs/>
          <w:sz w:val="24"/>
          <w:szCs w:val="24"/>
        </w:rPr>
        <w:t xml:space="preserve">A Constitute College of </w:t>
      </w:r>
      <w:proofErr w:type="spellStart"/>
      <w:r w:rsidRPr="00ED1CE9">
        <w:rPr>
          <w:rFonts w:ascii="Times New Roman" w:hAnsi="Times New Roman" w:cs="Times New Roman"/>
          <w:b/>
          <w:bCs/>
          <w:sz w:val="24"/>
          <w:szCs w:val="24"/>
        </w:rPr>
        <w:t>Karmaveer</w:t>
      </w:r>
      <w:proofErr w:type="spellEnd"/>
      <w:r w:rsidRPr="00ED1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1CE9">
        <w:rPr>
          <w:rFonts w:ascii="Times New Roman" w:hAnsi="Times New Roman" w:cs="Times New Roman"/>
          <w:b/>
          <w:bCs/>
          <w:sz w:val="24"/>
          <w:szCs w:val="24"/>
        </w:rPr>
        <w:t>Bhaurao</w:t>
      </w:r>
      <w:proofErr w:type="spellEnd"/>
      <w:r w:rsidRPr="00ED1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1CE9">
        <w:rPr>
          <w:rFonts w:ascii="Times New Roman" w:hAnsi="Times New Roman" w:cs="Times New Roman"/>
          <w:b/>
          <w:bCs/>
          <w:sz w:val="24"/>
          <w:szCs w:val="24"/>
        </w:rPr>
        <w:t>Patil</w:t>
      </w:r>
      <w:proofErr w:type="spellEnd"/>
      <w:r w:rsidRPr="00ED1CE9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  <w:proofErr w:type="spellStart"/>
      <w:r w:rsidRPr="00ED1CE9">
        <w:rPr>
          <w:rFonts w:ascii="Times New Roman" w:hAnsi="Times New Roman" w:cs="Times New Roman"/>
          <w:b/>
          <w:bCs/>
          <w:sz w:val="24"/>
          <w:szCs w:val="24"/>
        </w:rPr>
        <w:t>Satara</w:t>
      </w:r>
      <w:proofErr w:type="spellEnd"/>
    </w:p>
    <w:p w:rsidR="007D1B7E" w:rsidRPr="0072277B" w:rsidRDefault="007D1B7E" w:rsidP="007D1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Choice Based Credit System</w:t>
      </w:r>
    </w:p>
    <w:p w:rsidR="007D1B7E" w:rsidRDefault="007D1B7E" w:rsidP="007D1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B. A. Part – II, SEMESTER – IV</w:t>
      </w:r>
    </w:p>
    <w:p w:rsidR="007D1B7E" w:rsidRDefault="007D1B7E" w:rsidP="00646C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Sanskrit Course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 xml:space="preserve">05 </w:t>
      </w:r>
      <w:r w:rsidR="00646C53">
        <w:rPr>
          <w:rFonts w:ascii="Times New Roman" w:hAnsi="Times New Roman" w:cs="Times New Roman"/>
          <w:b/>
          <w:bCs/>
          <w:sz w:val="24"/>
          <w:szCs w:val="22"/>
        </w:rPr>
        <w:t>:</w:t>
      </w:r>
      <w:proofErr w:type="gramEnd"/>
      <w:r w:rsidR="00646C53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393174">
        <w:rPr>
          <w:rFonts w:ascii="Times New Roman" w:hAnsi="Times New Roman" w:cs="Times New Roman"/>
          <w:b/>
          <w:bCs/>
          <w:sz w:val="24"/>
          <w:szCs w:val="22"/>
        </w:rPr>
        <w:t>June 2023</w:t>
      </w:r>
      <w:r w:rsidR="00584A1C">
        <w:rPr>
          <w:rFonts w:ascii="Times New Roman" w:hAnsi="Times New Roman" w:cs="Times New Roman"/>
          <w:b/>
          <w:bCs/>
          <w:sz w:val="24"/>
          <w:szCs w:val="22"/>
        </w:rPr>
        <w:t xml:space="preserve"> onwar</w:t>
      </w:r>
      <w:r>
        <w:rPr>
          <w:rFonts w:ascii="Times New Roman" w:hAnsi="Times New Roman" w:cs="Times New Roman"/>
          <w:b/>
          <w:bCs/>
          <w:sz w:val="24"/>
          <w:szCs w:val="22"/>
        </w:rPr>
        <w:t>d</w:t>
      </w:r>
      <w:r w:rsidR="00584A1C">
        <w:rPr>
          <w:rFonts w:ascii="Times New Roman" w:hAnsi="Times New Roman" w:cs="Times New Roman"/>
          <w:b/>
          <w:bCs/>
          <w:sz w:val="24"/>
          <w:szCs w:val="22"/>
        </w:rPr>
        <w:t>s</w:t>
      </w:r>
    </w:p>
    <w:p w:rsidR="007D1B7E" w:rsidRDefault="007D1B7E" w:rsidP="007D1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Literary Criticism</w:t>
      </w:r>
    </w:p>
    <w:p w:rsidR="007D1B7E" w:rsidRPr="00B53753" w:rsidRDefault="007D1B7E" w:rsidP="007D1B7E">
      <w:pPr>
        <w:spacing w:after="0"/>
        <w:jc w:val="center"/>
        <w:rPr>
          <w:rFonts w:ascii="Times New Roman" w:hAnsi="Times New Roman"/>
          <w:b/>
          <w:bCs/>
          <w:sz w:val="24"/>
          <w:szCs w:val="22"/>
          <w:cs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Subject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Code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(SANO5)</w:t>
      </w: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Credits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04                                                                     </w:t>
      </w:r>
      <w:r w:rsidR="00646C53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Teaching Hours : 60 </w:t>
      </w: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Preamble :</w:t>
      </w:r>
      <w:proofErr w:type="gramEnd"/>
    </w:p>
    <w:p w:rsidR="00D27DED" w:rsidRDefault="002A2FD2" w:rsidP="002A2F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Fonts w:ascii="Times New Roman" w:hAnsi="Times New Roman" w:cs="Times New Roman"/>
          <w:sz w:val="24"/>
          <w:szCs w:val="24"/>
        </w:rPr>
        <w:t xml:space="preserve">India has rich tradition of literary criticism. </w:t>
      </w:r>
      <w:proofErr w:type="spellStart"/>
      <w:r w:rsidRPr="002A2FD2">
        <w:rPr>
          <w:rFonts w:ascii="Times New Roman" w:hAnsi="Times New Roman" w:cs="Times New Roman"/>
          <w:sz w:val="24"/>
          <w:szCs w:val="24"/>
        </w:rPr>
        <w:t>Mammata’s</w:t>
      </w:r>
      <w:proofErr w:type="spellEnd"/>
      <w:r w:rsidR="00C4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D2">
        <w:rPr>
          <w:rFonts w:ascii="Times New Roman" w:hAnsi="Times New Roman" w:cs="Times New Roman"/>
          <w:sz w:val="24"/>
          <w:szCs w:val="24"/>
        </w:rPr>
        <w:t>Kavyaprakash</w:t>
      </w:r>
      <w:proofErr w:type="spellEnd"/>
      <w:r w:rsidRPr="002A2FD2">
        <w:rPr>
          <w:rFonts w:ascii="Times New Roman" w:hAnsi="Times New Roman" w:cs="Times New Roman"/>
          <w:sz w:val="24"/>
          <w:szCs w:val="24"/>
        </w:rPr>
        <w:t xml:space="preserve"> i</w:t>
      </w:r>
      <w:r w:rsidR="00F02213">
        <w:rPr>
          <w:rFonts w:ascii="Times New Roman" w:hAnsi="Times New Roman" w:cs="Times New Roman"/>
          <w:sz w:val="24"/>
          <w:szCs w:val="24"/>
        </w:rPr>
        <w:t xml:space="preserve">s one of the most studied </w:t>
      </w:r>
      <w:proofErr w:type="gramStart"/>
      <w:r w:rsidR="00F02213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F02213">
        <w:rPr>
          <w:rFonts w:ascii="Times New Roman" w:hAnsi="Times New Roman" w:cs="Times New Roman"/>
          <w:sz w:val="24"/>
          <w:szCs w:val="24"/>
        </w:rPr>
        <w:t xml:space="preserve"> </w:t>
      </w:r>
      <w:r w:rsidRPr="002A2FD2">
        <w:rPr>
          <w:rFonts w:ascii="Times New Roman" w:hAnsi="Times New Roman" w:cs="Times New Roman"/>
          <w:sz w:val="24"/>
          <w:szCs w:val="24"/>
        </w:rPr>
        <w:t>on poetic criticism. It teaches about the aim essential resources definition</w:t>
      </w:r>
      <w:r w:rsidR="00180E78">
        <w:rPr>
          <w:rFonts w:ascii="Times New Roman" w:hAnsi="Times New Roman" w:cs="Times New Roman"/>
          <w:sz w:val="24"/>
          <w:szCs w:val="24"/>
        </w:rPr>
        <w:t xml:space="preserve"> and principal types of poetry </w:t>
      </w:r>
      <w:r w:rsidR="005625BD">
        <w:rPr>
          <w:rFonts w:ascii="Times New Roman" w:hAnsi="Times New Roman" w:cs="Times New Roman"/>
          <w:sz w:val="24"/>
          <w:szCs w:val="24"/>
        </w:rPr>
        <w:t xml:space="preserve">so study of </w:t>
      </w:r>
      <w:proofErr w:type="spellStart"/>
      <w:r w:rsidR="005625BD">
        <w:rPr>
          <w:rFonts w:ascii="Times New Roman" w:hAnsi="Times New Roman" w:cs="Times New Roman"/>
          <w:sz w:val="24"/>
          <w:szCs w:val="24"/>
        </w:rPr>
        <w:t>K</w:t>
      </w:r>
      <w:r w:rsidRPr="002A2FD2">
        <w:rPr>
          <w:rFonts w:ascii="Times New Roman" w:hAnsi="Times New Roman" w:cs="Times New Roman"/>
          <w:sz w:val="24"/>
          <w:szCs w:val="24"/>
        </w:rPr>
        <w:t>avya</w:t>
      </w:r>
      <w:r w:rsidR="00533300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="00533300">
        <w:rPr>
          <w:rFonts w:ascii="Times New Roman" w:hAnsi="Times New Roman" w:cs="Times New Roman"/>
          <w:sz w:val="24"/>
          <w:szCs w:val="24"/>
        </w:rPr>
        <w:t xml:space="preserve"> will give overview </w:t>
      </w:r>
      <w:proofErr w:type="gramStart"/>
      <w:r w:rsidR="00533300">
        <w:rPr>
          <w:rFonts w:ascii="Times New Roman" w:hAnsi="Times New Roman" w:cs="Times New Roman"/>
          <w:sz w:val="24"/>
          <w:szCs w:val="24"/>
        </w:rPr>
        <w:t xml:space="preserve">of </w:t>
      </w:r>
      <w:r w:rsidRPr="002A2FD2">
        <w:rPr>
          <w:rFonts w:ascii="Times New Roman" w:hAnsi="Times New Roman" w:cs="Times New Roman"/>
          <w:sz w:val="24"/>
          <w:szCs w:val="24"/>
        </w:rPr>
        <w:t xml:space="preserve"> poetic</w:t>
      </w:r>
      <w:proofErr w:type="gramEnd"/>
      <w:r w:rsidRPr="002A2FD2">
        <w:rPr>
          <w:rFonts w:ascii="Times New Roman" w:hAnsi="Times New Roman" w:cs="Times New Roman"/>
          <w:sz w:val="24"/>
          <w:szCs w:val="24"/>
        </w:rPr>
        <w:t xml:space="preserve"> criticism.</w:t>
      </w:r>
    </w:p>
    <w:p w:rsidR="00D27DED" w:rsidRPr="00D27DED" w:rsidRDefault="00D27DED" w:rsidP="007666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ED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gramStart"/>
      <w:r w:rsidRPr="00D27DED">
        <w:rPr>
          <w:rFonts w:ascii="Times New Roman" w:hAnsi="Times New Roman" w:cs="Times New Roman"/>
          <w:b/>
          <w:bCs/>
          <w:sz w:val="24"/>
          <w:szCs w:val="24"/>
        </w:rPr>
        <w:t>Objectives :</w:t>
      </w:r>
      <w:proofErr w:type="gramEnd"/>
    </w:p>
    <w:p w:rsidR="00D27DED" w:rsidRPr="00D27DED" w:rsidRDefault="00D27DED" w:rsidP="00D2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ED">
        <w:rPr>
          <w:rFonts w:ascii="Times New Roman" w:hAnsi="Times New Roman" w:cs="Times New Roman"/>
          <w:sz w:val="24"/>
          <w:szCs w:val="24"/>
        </w:rPr>
        <w:t>1. To acquaint students Indian tradition of critical thinking.</w:t>
      </w:r>
    </w:p>
    <w:p w:rsidR="00D27DED" w:rsidRPr="00D27DED" w:rsidRDefault="00D27DED" w:rsidP="00D2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DED">
        <w:rPr>
          <w:rFonts w:ascii="Times New Roman" w:hAnsi="Times New Roman" w:cs="Times New Roman"/>
          <w:sz w:val="24"/>
          <w:szCs w:val="24"/>
        </w:rPr>
        <w:t>2.To</w:t>
      </w:r>
      <w:proofErr w:type="gramEnd"/>
      <w:r w:rsidRPr="00D27DED">
        <w:rPr>
          <w:rFonts w:ascii="Times New Roman" w:hAnsi="Times New Roman" w:cs="Times New Roman"/>
          <w:sz w:val="24"/>
          <w:szCs w:val="24"/>
        </w:rPr>
        <w:t xml:space="preserve"> provide </w:t>
      </w:r>
      <w:proofErr w:type="spellStart"/>
      <w:r w:rsidRPr="00D27DED">
        <w:rPr>
          <w:rFonts w:ascii="Times New Roman" w:hAnsi="Times New Roman" w:cs="Times New Roman"/>
          <w:sz w:val="24"/>
          <w:szCs w:val="24"/>
        </w:rPr>
        <w:t>Kavyaprakash</w:t>
      </w:r>
      <w:proofErr w:type="spellEnd"/>
      <w:r w:rsidRPr="00D27D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7DED">
        <w:rPr>
          <w:rFonts w:ascii="Times New Roman" w:hAnsi="Times New Roman" w:cs="Times New Roman"/>
          <w:sz w:val="24"/>
          <w:szCs w:val="24"/>
        </w:rPr>
        <w:t>Mammta’s</w:t>
      </w:r>
      <w:proofErr w:type="spellEnd"/>
      <w:r w:rsidRPr="00D27DED">
        <w:rPr>
          <w:rFonts w:ascii="Times New Roman" w:hAnsi="Times New Roman" w:cs="Times New Roman"/>
          <w:sz w:val="24"/>
          <w:szCs w:val="24"/>
        </w:rPr>
        <w:t xml:space="preserve"> an example of best work of criticism to the students</w:t>
      </w:r>
    </w:p>
    <w:p w:rsidR="00D27DED" w:rsidRDefault="00D27DED" w:rsidP="00D2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ED">
        <w:rPr>
          <w:rFonts w:ascii="Times New Roman" w:hAnsi="Times New Roman" w:cs="Times New Roman"/>
          <w:sz w:val="24"/>
          <w:szCs w:val="24"/>
        </w:rPr>
        <w:t>3. To develop a sense of critical thinking ability in students.</w:t>
      </w:r>
    </w:p>
    <w:p w:rsidR="002A2FD2" w:rsidRPr="002A2FD2" w:rsidRDefault="002A2FD2" w:rsidP="00D2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Course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Outcomes :</w:t>
      </w:r>
      <w:proofErr w:type="gramEnd"/>
    </w:p>
    <w:p w:rsidR="002A2FD2" w:rsidRPr="002A2FD2" w:rsidRDefault="002A2FD2" w:rsidP="002A2F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FD2">
        <w:rPr>
          <w:rFonts w:ascii="Times New Roman" w:hAnsi="Times New Roman" w:cs="Times New Roman"/>
          <w:sz w:val="24"/>
          <w:szCs w:val="24"/>
        </w:rPr>
        <w:t>This section made students acquainted with Indian tradition of critical thinking.</w:t>
      </w:r>
    </w:p>
    <w:p w:rsidR="002A2FD2" w:rsidRPr="002A2FD2" w:rsidRDefault="00B60E10" w:rsidP="002A2F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Kavyaprakash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A2FD2" w:rsidRPr="002A2FD2">
        <w:rPr>
          <w:rFonts w:ascii="Times New Roman" w:hAnsi="Times New Roman" w:cs="Times New Roman"/>
          <w:sz w:val="24"/>
          <w:szCs w:val="24"/>
        </w:rPr>
        <w:t>ammta</w:t>
      </w:r>
      <w:proofErr w:type="spellEnd"/>
      <w:r w:rsidR="002A2FD2" w:rsidRPr="002A2FD2">
        <w:rPr>
          <w:rFonts w:ascii="Times New Roman" w:hAnsi="Times New Roman" w:cs="Times New Roman"/>
          <w:sz w:val="24"/>
          <w:szCs w:val="24"/>
        </w:rPr>
        <w:t xml:space="preserve"> provided itself as an example of best work of criticism to the students.</w:t>
      </w:r>
    </w:p>
    <w:p w:rsidR="002A2FD2" w:rsidRDefault="002A2FD2" w:rsidP="002A2FD2">
      <w:pPr>
        <w:pStyle w:val="ListParagraph"/>
        <w:numPr>
          <w:ilvl w:val="0"/>
          <w:numId w:val="8"/>
        </w:numPr>
      </w:pPr>
      <w:r w:rsidRPr="002A2FD2">
        <w:rPr>
          <w:rFonts w:ascii="Times New Roman" w:hAnsi="Times New Roman" w:cs="Times New Roman"/>
          <w:sz w:val="24"/>
          <w:szCs w:val="24"/>
        </w:rPr>
        <w:t>Students developed their sense of critical thinking ability</w:t>
      </w:r>
      <w:r>
        <w:t>.</w:t>
      </w:r>
    </w:p>
    <w:p w:rsidR="00784158" w:rsidRPr="00253A70" w:rsidRDefault="00784158" w:rsidP="00C75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253A70">
        <w:rPr>
          <w:rFonts w:ascii="Times New Roman" w:hAnsi="Times New Roman" w:cs="Times New Roman"/>
          <w:b/>
          <w:bCs/>
          <w:sz w:val="24"/>
          <w:szCs w:val="22"/>
        </w:rPr>
        <w:t xml:space="preserve">Expected Skills </w:t>
      </w:r>
      <w:proofErr w:type="gramStart"/>
      <w:r w:rsidRPr="00253A70">
        <w:rPr>
          <w:rFonts w:ascii="Times New Roman" w:hAnsi="Times New Roman" w:cs="Times New Roman"/>
          <w:b/>
          <w:bCs/>
          <w:sz w:val="24"/>
          <w:szCs w:val="22"/>
        </w:rPr>
        <w:t>impartation  :</w:t>
      </w:r>
      <w:proofErr w:type="gramEnd"/>
    </w:p>
    <w:p w:rsidR="00784158" w:rsidRPr="00790F71" w:rsidRDefault="00784158" w:rsidP="00C75B41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784158">
        <w:rPr>
          <w:rFonts w:ascii="Times New Roman" w:hAnsi="Times New Roman" w:cs="Times New Roman"/>
        </w:rPr>
        <w:t>1.</w:t>
      </w:r>
      <w:r w:rsidRPr="00784158">
        <w:rPr>
          <w:rFonts w:ascii="Times New Roman" w:hAnsi="Times New Roman" w:cs="Times New Roman"/>
        </w:rPr>
        <w:tab/>
      </w:r>
      <w:r w:rsidRPr="00790F71">
        <w:rPr>
          <w:rFonts w:ascii="Times New Roman" w:hAnsi="Times New Roman" w:cs="Times New Roman"/>
          <w:sz w:val="24"/>
          <w:szCs w:val="22"/>
        </w:rPr>
        <w:t xml:space="preserve">Reading </w:t>
      </w:r>
    </w:p>
    <w:p w:rsidR="00784158" w:rsidRPr="00784158" w:rsidRDefault="00784158" w:rsidP="00C75B41">
      <w:pPr>
        <w:spacing w:after="0" w:line="240" w:lineRule="auto"/>
        <w:rPr>
          <w:rFonts w:ascii="Times New Roman" w:hAnsi="Times New Roman" w:cs="Times New Roman"/>
        </w:rPr>
      </w:pPr>
      <w:r w:rsidRPr="00790F71">
        <w:rPr>
          <w:rFonts w:ascii="Times New Roman" w:hAnsi="Times New Roman" w:cs="Times New Roman"/>
          <w:sz w:val="24"/>
          <w:szCs w:val="22"/>
        </w:rPr>
        <w:t>2.</w:t>
      </w:r>
      <w:r w:rsidRPr="00790F71">
        <w:rPr>
          <w:rFonts w:ascii="Times New Roman" w:hAnsi="Times New Roman" w:cs="Times New Roman"/>
          <w:sz w:val="24"/>
          <w:szCs w:val="22"/>
        </w:rPr>
        <w:tab/>
        <w:t>Writing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4955"/>
        <w:gridCol w:w="1110"/>
        <w:gridCol w:w="1250"/>
      </w:tblGrid>
      <w:tr w:rsidR="007D1B7E" w:rsidTr="00946695">
        <w:trPr>
          <w:jc w:val="center"/>
        </w:trPr>
        <w:tc>
          <w:tcPr>
            <w:tcW w:w="5925" w:type="dxa"/>
            <w:gridSpan w:val="2"/>
          </w:tcPr>
          <w:p w:rsidR="007D1B7E" w:rsidRDefault="007D1B7E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Periods</w:t>
            </w:r>
          </w:p>
        </w:tc>
        <w:tc>
          <w:tcPr>
            <w:tcW w:w="1250" w:type="dxa"/>
            <w:vAlign w:val="center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Cos</w:t>
            </w:r>
          </w:p>
        </w:tc>
      </w:tr>
      <w:tr w:rsidR="002A2FD2" w:rsidTr="00946695">
        <w:trPr>
          <w:jc w:val="center"/>
        </w:trPr>
        <w:tc>
          <w:tcPr>
            <w:tcW w:w="97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1</w:t>
            </w:r>
          </w:p>
        </w:tc>
        <w:tc>
          <w:tcPr>
            <w:tcW w:w="4955" w:type="dxa"/>
          </w:tcPr>
          <w:p w:rsidR="002A2FD2" w:rsidRPr="00E55E13" w:rsidRDefault="00A91A74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Kavyap</w:t>
            </w:r>
            <w:r w:rsidR="002A2FD2"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rakash</w:t>
            </w:r>
            <w:proofErr w:type="spellEnd"/>
            <w:r w:rsidR="002A2FD2"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2A2FD2"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Mammata</w:t>
            </w:r>
            <w:proofErr w:type="spellEnd"/>
            <w:r w:rsidR="002A2FD2"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1.1 Introduction of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>SahityaShastra</w:t>
            </w:r>
            <w:proofErr w:type="spellEnd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>Life,time</w:t>
            </w:r>
            <w:proofErr w:type="spellEnd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&amp; work of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>Mammata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>Ullasa</w:t>
            </w:r>
            <w:proofErr w:type="spellEnd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>Mangalaacharan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</w:rPr>
              <w:t>Kavyaprayojana</w:t>
            </w:r>
            <w:proofErr w:type="spellEnd"/>
          </w:p>
        </w:tc>
        <w:tc>
          <w:tcPr>
            <w:tcW w:w="111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2A2FD2" w:rsidRDefault="00946695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Co 1 </w:t>
            </w:r>
          </w:p>
        </w:tc>
      </w:tr>
      <w:tr w:rsidR="002A2FD2" w:rsidTr="00946695">
        <w:trPr>
          <w:jc w:val="center"/>
        </w:trPr>
        <w:tc>
          <w:tcPr>
            <w:tcW w:w="97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2</w:t>
            </w:r>
          </w:p>
        </w:tc>
        <w:tc>
          <w:tcPr>
            <w:tcW w:w="4955" w:type="dxa"/>
          </w:tcPr>
          <w:p w:rsidR="002A2FD2" w:rsidRPr="00E55E13" w:rsidRDefault="002A2FD2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proofErr w:type="spellStart"/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Kavyaprakasha</w:t>
            </w:r>
            <w:proofErr w:type="spellEnd"/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 of </w:t>
            </w:r>
            <w:proofErr w:type="spellStart"/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Mammata</w:t>
            </w:r>
            <w:proofErr w:type="spellEnd"/>
          </w:p>
          <w:p w:rsidR="002A2FD2" w:rsidRPr="00E55E13" w:rsidRDefault="002A2FD2" w:rsidP="002A2FD2">
            <w:pPr>
              <w:tabs>
                <w:tab w:val="center" w:pos="2369"/>
              </w:tabs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2.1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Kavyahetu</w:t>
            </w:r>
            <w:proofErr w:type="spellEnd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ab/>
            </w:r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2.2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Kavyalakshanam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2.3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Kavyabhedah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2.4 General study of 1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uallasa</w:t>
            </w:r>
            <w:proofErr w:type="spellEnd"/>
          </w:p>
        </w:tc>
        <w:tc>
          <w:tcPr>
            <w:tcW w:w="111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2A2FD2" w:rsidRDefault="00946695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2</w:t>
            </w:r>
          </w:p>
        </w:tc>
      </w:tr>
      <w:tr w:rsidR="002A2FD2" w:rsidTr="00946695">
        <w:trPr>
          <w:jc w:val="center"/>
        </w:trPr>
        <w:tc>
          <w:tcPr>
            <w:tcW w:w="97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3</w:t>
            </w:r>
          </w:p>
        </w:tc>
        <w:tc>
          <w:tcPr>
            <w:tcW w:w="4955" w:type="dxa"/>
          </w:tcPr>
          <w:p w:rsidR="002A2FD2" w:rsidRPr="00E55E13" w:rsidRDefault="002A2FD2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Figure of speech -</w:t>
            </w:r>
            <w:proofErr w:type="spellStart"/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Shabdalankara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3.1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Anuprasa</w:t>
            </w:r>
            <w:proofErr w:type="spellEnd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,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Yamaka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3.2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Slesa</w:t>
            </w:r>
            <w:proofErr w:type="spellEnd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,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Vakrokti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3.3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Punuraktavadabhasah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cs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 xml:space="preserve">3.4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Chitram</w:t>
            </w:r>
            <w:proofErr w:type="spellEnd"/>
          </w:p>
        </w:tc>
        <w:tc>
          <w:tcPr>
            <w:tcW w:w="111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15</w:t>
            </w:r>
          </w:p>
        </w:tc>
        <w:tc>
          <w:tcPr>
            <w:tcW w:w="1250" w:type="dxa"/>
            <w:vAlign w:val="center"/>
          </w:tcPr>
          <w:p w:rsidR="002A2FD2" w:rsidRDefault="00946695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3</w:t>
            </w:r>
          </w:p>
        </w:tc>
      </w:tr>
      <w:tr w:rsidR="002A2FD2" w:rsidTr="00946695">
        <w:trPr>
          <w:jc w:val="center"/>
        </w:trPr>
        <w:tc>
          <w:tcPr>
            <w:tcW w:w="97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Unit 4</w:t>
            </w:r>
          </w:p>
        </w:tc>
        <w:tc>
          <w:tcPr>
            <w:tcW w:w="4955" w:type="dxa"/>
          </w:tcPr>
          <w:p w:rsidR="002A2FD2" w:rsidRPr="00E55E13" w:rsidRDefault="002A2FD2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Figure of speech – </w:t>
            </w:r>
            <w:proofErr w:type="spellStart"/>
            <w:r w:rsidRPr="00E55E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Arthalankara</w:t>
            </w:r>
            <w:proofErr w:type="spellEnd"/>
          </w:p>
          <w:p w:rsidR="002A2FD2" w:rsidRPr="00E55E13" w:rsidRDefault="00946695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Upama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S</w:t>
            </w:r>
            <w:r w:rsidR="002A2FD2"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vabavokti</w:t>
            </w:r>
            <w:proofErr w:type="spellEnd"/>
          </w:p>
          <w:p w:rsidR="002A2FD2" w:rsidRPr="00E55E13" w:rsidRDefault="00946695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Vibhavan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Visheshokti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4.3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Parivrutti</w:t>
            </w:r>
            <w:proofErr w:type="spellEnd"/>
          </w:p>
          <w:p w:rsidR="002A2FD2" w:rsidRPr="00E55E13" w:rsidRDefault="002A2FD2" w:rsidP="007D7234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4.4 </w:t>
            </w:r>
            <w:proofErr w:type="spellStart"/>
            <w:r w:rsidRPr="00E55E1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Vyaghat</w:t>
            </w:r>
            <w:proofErr w:type="spellEnd"/>
          </w:p>
        </w:tc>
        <w:tc>
          <w:tcPr>
            <w:tcW w:w="1110" w:type="dxa"/>
            <w:vAlign w:val="center"/>
          </w:tcPr>
          <w:p w:rsidR="002A2FD2" w:rsidRDefault="002A2FD2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2A2FD2" w:rsidRDefault="00946695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3</w:t>
            </w:r>
          </w:p>
        </w:tc>
      </w:tr>
    </w:tbl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F60897" w:rsidRDefault="007D1B7E" w:rsidP="00B92B2D">
      <w:pPr>
        <w:spacing w:after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Practical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Component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  <w:r w:rsidR="00B92B2D" w:rsidRPr="0041190E">
        <w:rPr>
          <w:rFonts w:ascii="Times New Roman" w:hAnsi="Times New Roman" w:cs="Times New Roman"/>
          <w:sz w:val="24"/>
          <w:szCs w:val="22"/>
        </w:rPr>
        <w:t xml:space="preserve">To criticize anyone literature in simple language and practice of </w:t>
      </w:r>
    </w:p>
    <w:p w:rsidR="00B92B2D" w:rsidRPr="00F4537D" w:rsidRDefault="00F60897" w:rsidP="00B92B2D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</w:t>
      </w:r>
      <w:proofErr w:type="gramStart"/>
      <w:r w:rsidR="00B92B2D" w:rsidRPr="0041190E">
        <w:rPr>
          <w:rFonts w:ascii="Times New Roman" w:hAnsi="Times New Roman" w:cs="Times New Roman"/>
          <w:sz w:val="24"/>
          <w:szCs w:val="22"/>
        </w:rPr>
        <w:t>writing</w:t>
      </w:r>
      <w:proofErr w:type="gramEnd"/>
      <w:r w:rsidR="00B92B2D" w:rsidRPr="0041190E">
        <w:rPr>
          <w:rFonts w:ascii="Times New Roman" w:hAnsi="Times New Roman" w:cs="Times New Roman"/>
          <w:sz w:val="24"/>
          <w:szCs w:val="22"/>
        </w:rPr>
        <w:t xml:space="preserve"> simple sentences in Sanskrit with figure of speech.</w:t>
      </w:r>
    </w:p>
    <w:p w:rsidR="00677232" w:rsidRDefault="00677232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Reference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Books :</w:t>
      </w:r>
      <w:proofErr w:type="gramEnd"/>
      <w:r w:rsidR="00F4537D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:rsidR="00B92B2D" w:rsidRDefault="00B92B2D" w:rsidP="00B92B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1C30">
        <w:rPr>
          <w:rFonts w:ascii="Times New Roman" w:hAnsi="Times New Roman" w:cs="Times New Roman"/>
          <w:sz w:val="24"/>
          <w:szCs w:val="24"/>
        </w:rPr>
        <w:t>Dwidedi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Parasnath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0">
        <w:rPr>
          <w:rFonts w:ascii="Times New Roman" w:hAnsi="Times New Roman" w:cs="Times New Roman"/>
          <w:sz w:val="24"/>
          <w:szCs w:val="24"/>
        </w:rPr>
        <w:t xml:space="preserve">(Ed), </w:t>
      </w:r>
      <w:proofErr w:type="spellStart"/>
      <w:r w:rsidRPr="00D91C30">
        <w:rPr>
          <w:rFonts w:ascii="Times New Roman" w:hAnsi="Times New Roman" w:cs="Times New Roman"/>
          <w:i/>
          <w:iCs/>
          <w:sz w:val="24"/>
          <w:szCs w:val="24"/>
        </w:rPr>
        <w:t>Kayaprakasa</w:t>
      </w:r>
      <w:proofErr w:type="spellEnd"/>
      <w:r w:rsidRPr="00D91C3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91C30">
        <w:rPr>
          <w:rFonts w:ascii="Times New Roman" w:hAnsi="Times New Roman" w:cs="Times New Roman"/>
          <w:i/>
          <w:iCs/>
          <w:sz w:val="24"/>
          <w:szCs w:val="24"/>
        </w:rPr>
        <w:t>Mammat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, Agra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Vinod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Pustak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Mandir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>,  1986</w:t>
      </w:r>
    </w:p>
    <w:p w:rsidR="00B92B2D" w:rsidRPr="00B92B2D" w:rsidRDefault="00B92B2D" w:rsidP="00B92B2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C30">
        <w:rPr>
          <w:rFonts w:ascii="Times New Roman" w:hAnsi="Times New Roman" w:cs="Times New Roman"/>
          <w:sz w:val="24"/>
          <w:szCs w:val="24"/>
        </w:rPr>
        <w:t>Nagendra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 (Ed), </w:t>
      </w:r>
      <w:proofErr w:type="spellStart"/>
      <w:r w:rsidRPr="00D91C30">
        <w:rPr>
          <w:rFonts w:ascii="Times New Roman" w:hAnsi="Times New Roman" w:cs="Times New Roman"/>
          <w:i/>
          <w:iCs/>
          <w:sz w:val="24"/>
          <w:szCs w:val="24"/>
        </w:rPr>
        <w:t>Kavyaprakasa</w:t>
      </w:r>
      <w:proofErr w:type="spellEnd"/>
      <w:r w:rsidRPr="00D91C3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91C30">
        <w:rPr>
          <w:rFonts w:ascii="Times New Roman" w:hAnsi="Times New Roman" w:cs="Times New Roman"/>
          <w:i/>
          <w:iCs/>
          <w:sz w:val="24"/>
          <w:szCs w:val="24"/>
        </w:rPr>
        <w:t>Mammat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, commentary to Hindi by 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Vishveshvar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 xml:space="preserve">, Varanasi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D91C30">
        <w:rPr>
          <w:rFonts w:ascii="Times New Roman" w:hAnsi="Times New Roman" w:cs="Times New Roman"/>
          <w:sz w:val="24"/>
          <w:szCs w:val="24"/>
        </w:rPr>
        <w:t>Jananamandala</w:t>
      </w:r>
      <w:proofErr w:type="spellEnd"/>
      <w:r w:rsidRPr="00D91C30">
        <w:rPr>
          <w:rFonts w:ascii="Times New Roman" w:hAnsi="Times New Roman" w:cs="Times New Roman"/>
          <w:sz w:val="24"/>
          <w:szCs w:val="24"/>
        </w:rPr>
        <w:t>, 2014</w:t>
      </w: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Medium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 xml:space="preserve">of </w:t>
      </w:r>
      <w:r w:rsidR="00E8788B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Instruction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: Marathi.</w:t>
      </w: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Nature of Question paper and Scheme of Marking</w:t>
      </w:r>
    </w:p>
    <w:p w:rsidR="007D1B7E" w:rsidRDefault="007D1B7E" w:rsidP="007D1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7D1B7E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Semester End Examination                                               </w:t>
      </w:r>
      <w:r w:rsidR="00D62DC1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Total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Marks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60</w:t>
      </w:r>
    </w:p>
    <w:tbl>
      <w:tblPr>
        <w:tblStyle w:val="TableGrid"/>
        <w:tblW w:w="7475" w:type="dxa"/>
        <w:jc w:val="center"/>
        <w:tblLook w:val="04A0" w:firstRow="1" w:lastRow="0" w:firstColumn="1" w:lastColumn="0" w:noHBand="0" w:noVBand="1"/>
      </w:tblPr>
      <w:tblGrid>
        <w:gridCol w:w="833"/>
        <w:gridCol w:w="5742"/>
        <w:gridCol w:w="900"/>
      </w:tblGrid>
      <w:tr w:rsidR="00AC2A27" w:rsidTr="00AC2A27">
        <w:trPr>
          <w:jc w:val="center"/>
        </w:trPr>
        <w:tc>
          <w:tcPr>
            <w:tcW w:w="833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Que.</w:t>
            </w:r>
          </w:p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5742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Type of Question</w:t>
            </w:r>
          </w:p>
        </w:tc>
        <w:tc>
          <w:tcPr>
            <w:tcW w:w="900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AC2A27" w:rsidTr="00A80CC1">
        <w:trPr>
          <w:trHeight w:val="404"/>
          <w:jc w:val="center"/>
        </w:trPr>
        <w:tc>
          <w:tcPr>
            <w:tcW w:w="833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5742" w:type="dxa"/>
          </w:tcPr>
          <w:p w:rsidR="00AC2A27" w:rsidRPr="00436872" w:rsidRDefault="00AC2A27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Fill in the blanks. </w:t>
            </w:r>
          </w:p>
          <w:p w:rsidR="00AC2A27" w:rsidRPr="00436872" w:rsidRDefault="00AC2A27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AC2A27" w:rsidRPr="00DD3F86" w:rsidRDefault="00AC2A27" w:rsidP="00AC2A2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AC2A27" w:rsidTr="00A80CC1">
        <w:trPr>
          <w:trHeight w:val="467"/>
          <w:jc w:val="center"/>
        </w:trPr>
        <w:tc>
          <w:tcPr>
            <w:tcW w:w="833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5742" w:type="dxa"/>
          </w:tcPr>
          <w:p w:rsidR="00AC2A27" w:rsidRPr="00436872" w:rsidRDefault="00E85925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Short notes. (3/4</w:t>
            </w:r>
            <w:r w:rsidRPr="00E85925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900" w:type="dxa"/>
          </w:tcPr>
          <w:p w:rsidR="00AC2A27" w:rsidRPr="00DD3F86" w:rsidRDefault="00AC2A27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  <w:p w:rsidR="00AC2A27" w:rsidRPr="00DD3F86" w:rsidRDefault="00AC2A27" w:rsidP="00AC2A27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C2A27" w:rsidTr="00AC2A27">
        <w:trPr>
          <w:jc w:val="center"/>
        </w:trPr>
        <w:tc>
          <w:tcPr>
            <w:tcW w:w="833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5742" w:type="dxa"/>
          </w:tcPr>
          <w:p w:rsidR="00AC2A27" w:rsidRPr="00436872" w:rsidRDefault="00A80CC1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80CC1">
              <w:rPr>
                <w:rFonts w:ascii="Times New Roman" w:hAnsi="Times New Roman" w:cs="Times New Roman"/>
                <w:sz w:val="24"/>
                <w:szCs w:val="22"/>
              </w:rPr>
              <w:t>Write Short Answer. (3/4)</w:t>
            </w:r>
          </w:p>
        </w:tc>
        <w:tc>
          <w:tcPr>
            <w:tcW w:w="900" w:type="dxa"/>
          </w:tcPr>
          <w:p w:rsidR="00AC2A27" w:rsidRPr="00DD3F86" w:rsidRDefault="00297ED8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AC2A27" w:rsidTr="00AC2A27">
        <w:trPr>
          <w:jc w:val="center"/>
        </w:trPr>
        <w:tc>
          <w:tcPr>
            <w:tcW w:w="833" w:type="dxa"/>
            <w:vAlign w:val="center"/>
          </w:tcPr>
          <w:p w:rsidR="00AC2A27" w:rsidRDefault="00AC2A27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5742" w:type="dxa"/>
          </w:tcPr>
          <w:p w:rsidR="00AC2A27" w:rsidRPr="00436872" w:rsidRDefault="00E85925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Write Briefly on ……(1/2</w:t>
            </w:r>
            <w:r w:rsidR="00AC2A27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900" w:type="dxa"/>
          </w:tcPr>
          <w:p w:rsidR="00AC2A27" w:rsidRPr="00DD3F86" w:rsidRDefault="00297ED8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</w:tbl>
    <w:p w:rsidR="007D1B7E" w:rsidRDefault="007D1B7E" w:rsidP="007D1B7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2"/>
        </w:rPr>
      </w:pPr>
    </w:p>
    <w:p w:rsidR="007D1B7E" w:rsidRPr="00DA7281" w:rsidRDefault="007D1B7E" w:rsidP="007D1B7E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Internal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Evaluation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             </w:t>
      </w:r>
      <w:r w:rsidR="00D05184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>Total Marks : 40</w:t>
      </w:r>
    </w:p>
    <w:p w:rsidR="007D1B7E" w:rsidRDefault="007D1B7E" w:rsidP="007D1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4723"/>
        <w:gridCol w:w="1016"/>
      </w:tblGrid>
      <w:tr w:rsidR="007D1B7E" w:rsidTr="007D7234">
        <w:trPr>
          <w:jc w:val="center"/>
        </w:trPr>
        <w:tc>
          <w:tcPr>
            <w:tcW w:w="1050" w:type="dxa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4723" w:type="dxa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the Activity</w:t>
            </w:r>
          </w:p>
        </w:tc>
        <w:tc>
          <w:tcPr>
            <w:tcW w:w="1016" w:type="dxa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7D1B7E" w:rsidTr="007D7234">
        <w:trPr>
          <w:jc w:val="center"/>
        </w:trPr>
        <w:tc>
          <w:tcPr>
            <w:tcW w:w="1050" w:type="dxa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</w:t>
            </w:r>
          </w:p>
        </w:tc>
        <w:tc>
          <w:tcPr>
            <w:tcW w:w="4723" w:type="dxa"/>
          </w:tcPr>
          <w:p w:rsidR="007D1B7E" w:rsidRPr="002960BA" w:rsidRDefault="007D1B7E" w:rsidP="007D723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Home Assignment.</w:t>
            </w:r>
          </w:p>
        </w:tc>
        <w:tc>
          <w:tcPr>
            <w:tcW w:w="1016" w:type="dxa"/>
          </w:tcPr>
          <w:p w:rsidR="007D1B7E" w:rsidRPr="00F51D1B" w:rsidRDefault="007D1B7E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  <w:tr w:rsidR="007D1B7E" w:rsidTr="007D7234">
        <w:trPr>
          <w:jc w:val="center"/>
        </w:trPr>
        <w:tc>
          <w:tcPr>
            <w:tcW w:w="1050" w:type="dxa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</w:t>
            </w:r>
          </w:p>
        </w:tc>
        <w:tc>
          <w:tcPr>
            <w:tcW w:w="4723" w:type="dxa"/>
          </w:tcPr>
          <w:p w:rsidR="007D1B7E" w:rsidRPr="002960BA" w:rsidRDefault="007D1B7E" w:rsidP="007D723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Class Test.</w:t>
            </w:r>
          </w:p>
        </w:tc>
        <w:tc>
          <w:tcPr>
            <w:tcW w:w="1016" w:type="dxa"/>
          </w:tcPr>
          <w:p w:rsidR="007D1B7E" w:rsidRPr="00F51D1B" w:rsidRDefault="00760F0F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7D1B7E" w:rsidRPr="00F51D1B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7D1B7E" w:rsidTr="007D7234">
        <w:trPr>
          <w:jc w:val="center"/>
        </w:trPr>
        <w:tc>
          <w:tcPr>
            <w:tcW w:w="1050" w:type="dxa"/>
          </w:tcPr>
          <w:p w:rsidR="007D1B7E" w:rsidRDefault="007D1B7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</w:t>
            </w:r>
          </w:p>
        </w:tc>
        <w:tc>
          <w:tcPr>
            <w:tcW w:w="4723" w:type="dxa"/>
          </w:tcPr>
          <w:p w:rsidR="007D1B7E" w:rsidRPr="002960BA" w:rsidRDefault="00973711" w:rsidP="007D723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973711">
              <w:rPr>
                <w:rFonts w:ascii="Times New Roman" w:hAnsi="Times New Roman" w:cs="Times New Roman"/>
                <w:sz w:val="24"/>
                <w:szCs w:val="22"/>
              </w:rPr>
              <w:t xml:space="preserve">Subject Specific </w:t>
            </w:r>
            <w:proofErr w:type="gramStart"/>
            <w:r w:rsidRPr="00973711">
              <w:rPr>
                <w:rFonts w:ascii="Times New Roman" w:hAnsi="Times New Roman" w:cs="Times New Roman"/>
                <w:sz w:val="24"/>
                <w:szCs w:val="22"/>
              </w:rPr>
              <w:t>Activity :</w:t>
            </w:r>
            <w:proofErr w:type="gramEnd"/>
            <w:r w:rsidRPr="00973711">
              <w:rPr>
                <w:rFonts w:ascii="Times New Roman" w:hAnsi="Times New Roman" w:cs="Times New Roman"/>
                <w:sz w:val="24"/>
                <w:szCs w:val="22"/>
              </w:rPr>
              <w:t xml:space="preserve"> Group Discussion.</w:t>
            </w:r>
          </w:p>
        </w:tc>
        <w:tc>
          <w:tcPr>
            <w:tcW w:w="1016" w:type="dxa"/>
          </w:tcPr>
          <w:p w:rsidR="007D1B7E" w:rsidRPr="00F51D1B" w:rsidRDefault="007D1B7E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</w:tbl>
    <w:p w:rsidR="00015922" w:rsidRDefault="00015922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973711" w:rsidRDefault="00973711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973711" w:rsidRDefault="00973711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973711" w:rsidRDefault="00973711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973711" w:rsidRDefault="00973711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015922" w:rsidRDefault="00015922" w:rsidP="00015922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9F42EB" w:rsidRDefault="009F42EB" w:rsidP="00BF67D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A071A0" w:rsidRDefault="00A071A0" w:rsidP="00BF67D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A071A0" w:rsidRDefault="00A071A0" w:rsidP="00BF67D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A5303" w:rsidRDefault="00CA5303" w:rsidP="00BF67D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291A53" w:rsidRDefault="00291A53" w:rsidP="0059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91A53">
        <w:rPr>
          <w:rFonts w:ascii="Times New Roman" w:hAnsi="Times New Roman" w:cs="Times New Roman"/>
          <w:b/>
          <w:bCs/>
          <w:noProof/>
          <w:szCs w:val="28"/>
          <w:lang w:bidi="hi-IN"/>
        </w:rPr>
        <w:lastRenderedPageBreak/>
        <w:drawing>
          <wp:inline distT="0" distB="0" distL="0" distR="0">
            <wp:extent cx="455403" cy="414068"/>
            <wp:effectExtent l="19050" t="0" r="1797" b="0"/>
            <wp:docPr id="9" name="Picture 1" descr="C:\Users\SANS\Pictures\Images For Heading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Pictures\Images For Heading\images[6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2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84" w:rsidRPr="00E9723F" w:rsidRDefault="00595384" w:rsidP="0059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Rayat</w:t>
      </w:r>
      <w:proofErr w:type="spellEnd"/>
      <w:r w:rsidRPr="00E9723F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Shikshan</w:t>
      </w:r>
      <w:proofErr w:type="spellEnd"/>
      <w:r w:rsidRPr="00E9723F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9723F">
        <w:rPr>
          <w:rFonts w:ascii="Times New Roman" w:hAnsi="Times New Roman" w:cs="Times New Roman"/>
          <w:b/>
          <w:bCs/>
          <w:szCs w:val="28"/>
        </w:rPr>
        <w:t>Sanstha’s</w:t>
      </w:r>
      <w:proofErr w:type="spellEnd"/>
    </w:p>
    <w:p w:rsidR="00595384" w:rsidRDefault="00595384" w:rsidP="007E5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714304">
        <w:rPr>
          <w:rFonts w:ascii="Times New Roman" w:hAnsi="Times New Roman" w:cs="Times New Roman"/>
          <w:b/>
          <w:bCs/>
          <w:sz w:val="24"/>
          <w:szCs w:val="24"/>
        </w:rPr>
        <w:t>CHHATRAPATI SHIVAJI COLLEGE, SATARA.</w:t>
      </w:r>
      <w:proofErr w:type="gramEnd"/>
      <w:r w:rsidR="007E5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23F">
        <w:rPr>
          <w:rFonts w:ascii="Times New Roman" w:hAnsi="Times New Roman" w:cs="Times New Roman"/>
          <w:b/>
          <w:bCs/>
          <w:sz w:val="24"/>
          <w:szCs w:val="28"/>
        </w:rPr>
        <w:t xml:space="preserve">(Autonomous) 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D02A89" w:rsidRPr="007E509A" w:rsidRDefault="00D02A89" w:rsidP="007E5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A89">
        <w:rPr>
          <w:rFonts w:ascii="Times New Roman" w:hAnsi="Times New Roman" w:cs="Times New Roman"/>
          <w:b/>
          <w:bCs/>
          <w:sz w:val="24"/>
          <w:szCs w:val="24"/>
        </w:rPr>
        <w:t xml:space="preserve">A Constitute College of </w:t>
      </w:r>
      <w:proofErr w:type="spellStart"/>
      <w:r w:rsidRPr="00D02A89">
        <w:rPr>
          <w:rFonts w:ascii="Times New Roman" w:hAnsi="Times New Roman" w:cs="Times New Roman"/>
          <w:b/>
          <w:bCs/>
          <w:sz w:val="24"/>
          <w:szCs w:val="24"/>
        </w:rPr>
        <w:t>Karmaveer</w:t>
      </w:r>
      <w:proofErr w:type="spellEnd"/>
      <w:r w:rsidRPr="00D0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A89">
        <w:rPr>
          <w:rFonts w:ascii="Times New Roman" w:hAnsi="Times New Roman" w:cs="Times New Roman"/>
          <w:b/>
          <w:bCs/>
          <w:sz w:val="24"/>
          <w:szCs w:val="24"/>
        </w:rPr>
        <w:t>Bhaurao</w:t>
      </w:r>
      <w:proofErr w:type="spellEnd"/>
      <w:r w:rsidRPr="00D0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A89">
        <w:rPr>
          <w:rFonts w:ascii="Times New Roman" w:hAnsi="Times New Roman" w:cs="Times New Roman"/>
          <w:b/>
          <w:bCs/>
          <w:sz w:val="24"/>
          <w:szCs w:val="24"/>
        </w:rPr>
        <w:t>Patil</w:t>
      </w:r>
      <w:proofErr w:type="spellEnd"/>
      <w:r w:rsidRPr="00D02A89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  <w:proofErr w:type="spellStart"/>
      <w:r w:rsidRPr="00D02A89">
        <w:rPr>
          <w:rFonts w:ascii="Times New Roman" w:hAnsi="Times New Roman" w:cs="Times New Roman"/>
          <w:b/>
          <w:bCs/>
          <w:sz w:val="24"/>
          <w:szCs w:val="24"/>
        </w:rPr>
        <w:t>Satara</w:t>
      </w:r>
      <w:proofErr w:type="spellEnd"/>
    </w:p>
    <w:p w:rsidR="00595384" w:rsidRPr="0072277B" w:rsidRDefault="00595384" w:rsidP="0059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Choice Based Credit System</w:t>
      </w:r>
    </w:p>
    <w:p w:rsidR="00595384" w:rsidRDefault="00595384" w:rsidP="005953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B. A. Part – II, SEMESTER – IV</w:t>
      </w:r>
    </w:p>
    <w:p w:rsidR="00595384" w:rsidRDefault="00595384" w:rsidP="007E5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Sanskrit Course –</w:t>
      </w:r>
      <w:r w:rsidR="00EC2D5E">
        <w:rPr>
          <w:rFonts w:ascii="Times New Roman" w:hAnsi="Times New Roman" w:cs="Times New Roman"/>
          <w:b/>
          <w:bCs/>
          <w:sz w:val="24"/>
          <w:szCs w:val="22"/>
        </w:rPr>
        <w:t xml:space="preserve"> 06</w:t>
      </w:r>
      <w:r w:rsidR="007E509A">
        <w:rPr>
          <w:rFonts w:ascii="Times New Roman" w:hAnsi="Times New Roman" w:cs="Times New Roman"/>
          <w:b/>
          <w:bCs/>
          <w:sz w:val="24"/>
          <w:szCs w:val="22"/>
        </w:rPr>
        <w:t xml:space="preserve"> : </w:t>
      </w:r>
      <w:r w:rsidR="007150DD">
        <w:rPr>
          <w:rFonts w:ascii="Times New Roman" w:hAnsi="Times New Roman" w:cs="Times New Roman"/>
          <w:b/>
          <w:bCs/>
          <w:sz w:val="24"/>
          <w:szCs w:val="22"/>
        </w:rPr>
        <w:t>June 2023</w:t>
      </w:r>
      <w:r w:rsidR="00BE2D6E">
        <w:rPr>
          <w:rFonts w:ascii="Times New Roman" w:hAnsi="Times New Roman" w:cs="Times New Roman"/>
          <w:b/>
          <w:bCs/>
          <w:sz w:val="24"/>
          <w:szCs w:val="22"/>
        </w:rPr>
        <w:t xml:space="preserve"> onwards</w:t>
      </w:r>
    </w:p>
    <w:p w:rsidR="00595384" w:rsidRDefault="00595384" w:rsidP="005953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2"/>
        </w:rPr>
        <w:t>Niti</w:t>
      </w:r>
      <w:proofErr w:type="spell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Literature</w:t>
      </w:r>
    </w:p>
    <w:p w:rsidR="00595384" w:rsidRPr="00B53753" w:rsidRDefault="00595384" w:rsidP="00595384">
      <w:pPr>
        <w:spacing w:after="0"/>
        <w:jc w:val="center"/>
        <w:rPr>
          <w:rFonts w:ascii="Times New Roman" w:hAnsi="Times New Roman"/>
          <w:b/>
          <w:bCs/>
          <w:sz w:val="24"/>
          <w:szCs w:val="22"/>
          <w:cs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Subject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Code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(</w:t>
      </w:r>
      <w:r w:rsidR="00114AA4">
        <w:rPr>
          <w:rFonts w:ascii="Times New Roman" w:hAnsi="Times New Roman" w:cs="Times New Roman"/>
          <w:b/>
          <w:bCs/>
          <w:sz w:val="24"/>
          <w:szCs w:val="22"/>
        </w:rPr>
        <w:t>SANO6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595384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Credits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04                                                                     </w:t>
      </w:r>
      <w:r w:rsidR="00A85AE6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Teaching Hours : 60 </w:t>
      </w:r>
    </w:p>
    <w:p w:rsidR="00595384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Preamble :</w:t>
      </w:r>
      <w:proofErr w:type="gramEnd"/>
    </w:p>
    <w:p w:rsidR="009F588B" w:rsidRPr="00326BC1" w:rsidRDefault="009F588B" w:rsidP="002E70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BC1">
        <w:rPr>
          <w:rFonts w:ascii="Times New Roman" w:hAnsi="Times New Roman" w:cs="Times New Roman"/>
          <w:sz w:val="24"/>
          <w:szCs w:val="24"/>
        </w:rPr>
        <w:t xml:space="preserve">Small moral stories in the form of prose and poetries make the foundation of </w:t>
      </w:r>
      <w:proofErr w:type="spellStart"/>
      <w:r w:rsidRPr="00326BC1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326BC1">
        <w:rPr>
          <w:rFonts w:ascii="Times New Roman" w:hAnsi="Times New Roman" w:cs="Times New Roman"/>
          <w:sz w:val="24"/>
          <w:szCs w:val="24"/>
        </w:rPr>
        <w:t xml:space="preserve"> literature in Sanskrit. Study of </w:t>
      </w:r>
      <w:proofErr w:type="spellStart"/>
      <w:r w:rsidRPr="00326BC1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326BC1">
        <w:rPr>
          <w:rFonts w:ascii="Times New Roman" w:hAnsi="Times New Roman" w:cs="Times New Roman"/>
          <w:sz w:val="24"/>
          <w:szCs w:val="24"/>
        </w:rPr>
        <w:t xml:space="preserve"> literature inculcates moral values amongst the students. Small stories from </w:t>
      </w:r>
      <w:proofErr w:type="spellStart"/>
      <w:r w:rsidRPr="00326BC1">
        <w:rPr>
          <w:rFonts w:ascii="Times New Roman" w:hAnsi="Times New Roman" w:cs="Times New Roman"/>
          <w:sz w:val="24"/>
          <w:szCs w:val="24"/>
        </w:rPr>
        <w:t>Panchatantra</w:t>
      </w:r>
      <w:proofErr w:type="spellEnd"/>
      <w:r w:rsidRPr="00326BC1">
        <w:rPr>
          <w:rFonts w:ascii="Times New Roman" w:hAnsi="Times New Roman" w:cs="Times New Roman"/>
          <w:sz w:val="24"/>
          <w:szCs w:val="24"/>
        </w:rPr>
        <w:t xml:space="preserve"> and verses from </w:t>
      </w:r>
      <w:proofErr w:type="spellStart"/>
      <w:r w:rsidRPr="00326BC1">
        <w:rPr>
          <w:rFonts w:ascii="Times New Roman" w:hAnsi="Times New Roman" w:cs="Times New Roman"/>
          <w:sz w:val="24"/>
          <w:szCs w:val="24"/>
        </w:rPr>
        <w:t>Nitishatak</w:t>
      </w:r>
      <w:proofErr w:type="spellEnd"/>
      <w:r w:rsidRPr="00326BC1">
        <w:rPr>
          <w:rFonts w:ascii="Times New Roman" w:hAnsi="Times New Roman" w:cs="Times New Roman"/>
          <w:sz w:val="24"/>
          <w:szCs w:val="24"/>
        </w:rPr>
        <w:t xml:space="preserve"> will give an idea of moral values in Sanskrit to the students. This will help them in building their personalities.</w:t>
      </w:r>
    </w:p>
    <w:p w:rsidR="006C501F" w:rsidRPr="006C501F" w:rsidRDefault="006C501F" w:rsidP="006C50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501F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gramStart"/>
      <w:r w:rsidRPr="006C501F">
        <w:rPr>
          <w:rFonts w:ascii="Times New Roman" w:hAnsi="Times New Roman" w:cs="Times New Roman"/>
          <w:b/>
          <w:bCs/>
          <w:sz w:val="24"/>
          <w:szCs w:val="24"/>
        </w:rPr>
        <w:t>Objectives :</w:t>
      </w:r>
      <w:proofErr w:type="gramEnd"/>
    </w:p>
    <w:p w:rsidR="006C501F" w:rsidRPr="006C501F" w:rsidRDefault="006C501F" w:rsidP="006C50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501F">
        <w:rPr>
          <w:rFonts w:ascii="Times New Roman" w:hAnsi="Times New Roman" w:cs="Times New Roman"/>
          <w:sz w:val="24"/>
          <w:szCs w:val="24"/>
        </w:rPr>
        <w:t>1.To</w:t>
      </w:r>
      <w:proofErr w:type="gramEnd"/>
      <w:r w:rsidRPr="006C501F">
        <w:rPr>
          <w:rFonts w:ascii="Times New Roman" w:hAnsi="Times New Roman" w:cs="Times New Roman"/>
          <w:sz w:val="24"/>
          <w:szCs w:val="24"/>
        </w:rPr>
        <w:t xml:space="preserve"> familiarize  the students with </w:t>
      </w:r>
      <w:proofErr w:type="spellStart"/>
      <w:r w:rsidRPr="006C501F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6C501F">
        <w:rPr>
          <w:rFonts w:ascii="Times New Roman" w:hAnsi="Times New Roman" w:cs="Times New Roman"/>
          <w:sz w:val="24"/>
          <w:szCs w:val="24"/>
        </w:rPr>
        <w:t xml:space="preserve"> literature in Sanskrit.</w:t>
      </w:r>
    </w:p>
    <w:p w:rsidR="006C501F" w:rsidRPr="006C501F" w:rsidRDefault="006C501F" w:rsidP="006C50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501F">
        <w:rPr>
          <w:rFonts w:ascii="Times New Roman" w:hAnsi="Times New Roman" w:cs="Times New Roman"/>
          <w:sz w:val="24"/>
          <w:szCs w:val="24"/>
        </w:rPr>
        <w:t>2.To</w:t>
      </w:r>
      <w:proofErr w:type="gramEnd"/>
      <w:r w:rsidRPr="006C501F">
        <w:rPr>
          <w:rFonts w:ascii="Times New Roman" w:hAnsi="Times New Roman" w:cs="Times New Roman"/>
          <w:sz w:val="24"/>
          <w:szCs w:val="24"/>
        </w:rPr>
        <w:t xml:space="preserve"> teach students the basic structure and grammar of Sanskrit language.</w:t>
      </w:r>
    </w:p>
    <w:p w:rsidR="00766646" w:rsidRPr="006C501F" w:rsidRDefault="006C501F" w:rsidP="005953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501F">
        <w:rPr>
          <w:rFonts w:ascii="Times New Roman" w:hAnsi="Times New Roman" w:cs="Times New Roman"/>
          <w:sz w:val="24"/>
          <w:szCs w:val="24"/>
        </w:rPr>
        <w:t>3.To</w:t>
      </w:r>
      <w:proofErr w:type="gramEnd"/>
      <w:r w:rsidRPr="006C501F">
        <w:rPr>
          <w:rFonts w:ascii="Times New Roman" w:hAnsi="Times New Roman" w:cs="Times New Roman"/>
          <w:sz w:val="24"/>
          <w:szCs w:val="24"/>
        </w:rPr>
        <w:t xml:space="preserve"> develop personality of the students.</w:t>
      </w:r>
    </w:p>
    <w:p w:rsidR="00595384" w:rsidRPr="00326BC1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BC1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gramStart"/>
      <w:r w:rsidRPr="00326BC1">
        <w:rPr>
          <w:rFonts w:ascii="Times New Roman" w:hAnsi="Times New Roman" w:cs="Times New Roman"/>
          <w:b/>
          <w:bCs/>
          <w:sz w:val="24"/>
          <w:szCs w:val="24"/>
        </w:rPr>
        <w:t>Outcomes :</w:t>
      </w:r>
      <w:proofErr w:type="gramEnd"/>
    </w:p>
    <w:p w:rsidR="001B5D46" w:rsidRPr="00326BC1" w:rsidRDefault="001B5D46" w:rsidP="001B5D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6BC1">
        <w:rPr>
          <w:rFonts w:ascii="Times New Roman" w:hAnsi="Times New Roman" w:cs="Times New Roman"/>
          <w:sz w:val="24"/>
          <w:szCs w:val="24"/>
        </w:rPr>
        <w:t xml:space="preserve">Students became familiar with </w:t>
      </w:r>
      <w:proofErr w:type="spellStart"/>
      <w:r w:rsidRPr="00326BC1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326BC1">
        <w:rPr>
          <w:rFonts w:ascii="Times New Roman" w:hAnsi="Times New Roman" w:cs="Times New Roman"/>
          <w:sz w:val="24"/>
          <w:szCs w:val="24"/>
        </w:rPr>
        <w:t xml:space="preserve"> literature in Sanskrit.</w:t>
      </w:r>
    </w:p>
    <w:p w:rsidR="001B5D46" w:rsidRPr="00326BC1" w:rsidRDefault="001B5D46" w:rsidP="001B5D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6BC1">
        <w:rPr>
          <w:rFonts w:ascii="Times New Roman" w:hAnsi="Times New Roman" w:cs="Times New Roman"/>
          <w:sz w:val="24"/>
          <w:szCs w:val="24"/>
        </w:rPr>
        <w:t>Students learnt basic structure and grammar of Sanskrit language.</w:t>
      </w:r>
    </w:p>
    <w:p w:rsidR="00204849" w:rsidRDefault="001B5D46" w:rsidP="001B5D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6BC1">
        <w:rPr>
          <w:rFonts w:ascii="Times New Roman" w:hAnsi="Times New Roman" w:cs="Times New Roman"/>
          <w:sz w:val="24"/>
          <w:szCs w:val="24"/>
        </w:rPr>
        <w:t xml:space="preserve">It helped students to develop their personality.  </w:t>
      </w:r>
    </w:p>
    <w:p w:rsidR="0054194C" w:rsidRDefault="0054194C" w:rsidP="00541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94C">
        <w:rPr>
          <w:rFonts w:ascii="Times New Roman" w:hAnsi="Times New Roman" w:cs="Times New Roman"/>
          <w:b/>
          <w:bCs/>
          <w:sz w:val="24"/>
          <w:szCs w:val="24"/>
        </w:rPr>
        <w:t xml:space="preserve">Expected Skills </w:t>
      </w:r>
      <w:proofErr w:type="gramStart"/>
      <w:r w:rsidRPr="0054194C">
        <w:rPr>
          <w:rFonts w:ascii="Times New Roman" w:hAnsi="Times New Roman" w:cs="Times New Roman"/>
          <w:b/>
          <w:bCs/>
          <w:sz w:val="24"/>
          <w:szCs w:val="24"/>
        </w:rPr>
        <w:t>impartation  :</w:t>
      </w:r>
      <w:proofErr w:type="gramEnd"/>
    </w:p>
    <w:p w:rsidR="0054194C" w:rsidRPr="000A5128" w:rsidRDefault="0054194C" w:rsidP="00541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128">
        <w:rPr>
          <w:rFonts w:ascii="Times New Roman" w:hAnsi="Times New Roman" w:cs="Times New Roman"/>
          <w:sz w:val="24"/>
          <w:szCs w:val="24"/>
        </w:rPr>
        <w:t xml:space="preserve">Reading </w:t>
      </w:r>
    </w:p>
    <w:p w:rsidR="0054194C" w:rsidRPr="000A5128" w:rsidRDefault="0054194C" w:rsidP="00C842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128">
        <w:rPr>
          <w:rFonts w:ascii="Times New Roman" w:hAnsi="Times New Roman" w:cs="Times New Roman"/>
          <w:sz w:val="24"/>
          <w:szCs w:val="24"/>
        </w:rPr>
        <w:t xml:space="preserve">Writing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4955"/>
        <w:gridCol w:w="1110"/>
        <w:gridCol w:w="1250"/>
      </w:tblGrid>
      <w:tr w:rsidR="00595384" w:rsidTr="009F42EB">
        <w:trPr>
          <w:jc w:val="center"/>
        </w:trPr>
        <w:tc>
          <w:tcPr>
            <w:tcW w:w="5925" w:type="dxa"/>
            <w:gridSpan w:val="2"/>
          </w:tcPr>
          <w:p w:rsidR="00595384" w:rsidRDefault="00595384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Periods</w:t>
            </w:r>
          </w:p>
        </w:tc>
        <w:tc>
          <w:tcPr>
            <w:tcW w:w="1250" w:type="dxa"/>
            <w:vAlign w:val="center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Cos</w:t>
            </w:r>
          </w:p>
        </w:tc>
      </w:tr>
      <w:tr w:rsidR="002B688A" w:rsidTr="009F42EB">
        <w:trPr>
          <w:jc w:val="center"/>
        </w:trPr>
        <w:tc>
          <w:tcPr>
            <w:tcW w:w="97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1</w:t>
            </w:r>
          </w:p>
        </w:tc>
        <w:tc>
          <w:tcPr>
            <w:tcW w:w="4955" w:type="dxa"/>
          </w:tcPr>
          <w:p w:rsidR="002B688A" w:rsidRPr="002B688A" w:rsidRDefault="002B688A" w:rsidP="007D72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General introduction to </w:t>
            </w:r>
            <w:proofErr w:type="spellStart"/>
            <w:r w:rsidRPr="002B688A">
              <w:rPr>
                <w:rFonts w:ascii="Times New Roman" w:hAnsi="Times New Roman"/>
                <w:b/>
                <w:bCs/>
                <w:sz w:val="24"/>
                <w:szCs w:val="24"/>
              </w:rPr>
              <w:t>Nīti</w:t>
            </w:r>
            <w:proofErr w:type="spellEnd"/>
            <w:r w:rsidRPr="002B6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Literature </w:t>
            </w:r>
          </w:p>
          <w:p w:rsidR="002B688A" w:rsidRPr="002B688A" w:rsidRDefault="002B688A" w:rsidP="002B688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B688A">
              <w:rPr>
                <w:rFonts w:ascii="Times New Roman" w:hAnsi="Times New Roman" w:cs="Times New Roman"/>
                <w:sz w:val="24"/>
                <w:szCs w:val="24"/>
                <w:cs/>
              </w:rPr>
              <w:t>Hitopde</w:t>
            </w:r>
            <w:proofErr w:type="spellStart"/>
            <w:r w:rsidRPr="002B688A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2B688A">
              <w:rPr>
                <w:rFonts w:ascii="Times New Roman" w:hAnsi="Times New Roman" w:cs="Times New Roman"/>
                <w:sz w:val="24"/>
                <w:szCs w:val="24"/>
                <w:cs/>
              </w:rPr>
              <w:t>a</w:t>
            </w:r>
            <w:r w:rsidRPr="002B688A">
              <w:rPr>
                <w:rFonts w:ascii="Times New Roman" w:hAnsi="Times New Roman"/>
                <w:sz w:val="24"/>
                <w:szCs w:val="24"/>
              </w:rPr>
              <w:t>,</w:t>
            </w:r>
            <w:r w:rsidR="000A5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88A">
              <w:rPr>
                <w:rFonts w:ascii="Times New Roman" w:hAnsi="Times New Roman"/>
                <w:sz w:val="24"/>
                <w:szCs w:val="24"/>
              </w:rPr>
              <w:t>Panc</w:t>
            </w:r>
            <w:r w:rsidRPr="002B688A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  <w:r w:rsidRPr="002B688A">
              <w:rPr>
                <w:rFonts w:ascii="Times New Roman" w:hAnsi="Times New Roman"/>
                <w:sz w:val="24"/>
                <w:szCs w:val="24"/>
              </w:rPr>
              <w:t>atantram</w:t>
            </w:r>
            <w:proofErr w:type="spellEnd"/>
            <w:r w:rsidR="000A5A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88A" w:rsidRPr="002B688A" w:rsidRDefault="002B688A" w:rsidP="002B688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88A">
              <w:rPr>
                <w:rFonts w:ascii="Times New Roman" w:hAnsi="Times New Roman"/>
                <w:sz w:val="24"/>
                <w:szCs w:val="24"/>
              </w:rPr>
              <w:t>Nītiśatakam</w:t>
            </w:r>
            <w:proofErr w:type="spellEnd"/>
            <w:r w:rsidR="000A5A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88A" w:rsidRPr="002B688A" w:rsidRDefault="002B688A" w:rsidP="002B688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88A">
              <w:rPr>
                <w:rFonts w:ascii="Times New Roman" w:hAnsi="Times New Roman"/>
                <w:sz w:val="24"/>
                <w:szCs w:val="24"/>
              </w:rPr>
              <w:t>Subhashit</w:t>
            </w:r>
            <w:proofErr w:type="spellEnd"/>
            <w:r w:rsidR="005D4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88A">
              <w:rPr>
                <w:rFonts w:ascii="Times New Roman" w:hAnsi="Times New Roman"/>
                <w:sz w:val="24"/>
                <w:szCs w:val="24"/>
              </w:rPr>
              <w:t>Sahityam</w:t>
            </w:r>
            <w:proofErr w:type="spellEnd"/>
            <w:r w:rsidR="000A5A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88A" w:rsidRPr="002B688A" w:rsidRDefault="002B688A" w:rsidP="002B688A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88A">
              <w:rPr>
                <w:rFonts w:ascii="Times New Roman" w:hAnsi="Times New Roman"/>
                <w:sz w:val="24"/>
                <w:szCs w:val="24"/>
              </w:rPr>
              <w:t>Bruhatkatha</w:t>
            </w:r>
            <w:proofErr w:type="spellEnd"/>
            <w:r w:rsidR="00F7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88A">
              <w:rPr>
                <w:rFonts w:ascii="Times New Roman" w:hAnsi="Times New Roman"/>
                <w:sz w:val="24"/>
                <w:szCs w:val="24"/>
              </w:rPr>
              <w:t>&amp;</w:t>
            </w:r>
            <w:r w:rsidR="00F7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88A">
              <w:rPr>
                <w:rFonts w:ascii="Times New Roman" w:hAnsi="Times New Roman"/>
                <w:sz w:val="24"/>
                <w:szCs w:val="24"/>
              </w:rPr>
              <w:t>Kathasaritsagar</w:t>
            </w:r>
            <w:proofErr w:type="spellEnd"/>
            <w:r w:rsidR="000A5A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2B688A" w:rsidRDefault="009F42EB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</w:t>
            </w:r>
          </w:p>
        </w:tc>
      </w:tr>
      <w:tr w:rsidR="002B688A" w:rsidTr="009F42EB">
        <w:trPr>
          <w:jc w:val="center"/>
        </w:trPr>
        <w:tc>
          <w:tcPr>
            <w:tcW w:w="97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2</w:t>
            </w:r>
          </w:p>
        </w:tc>
        <w:tc>
          <w:tcPr>
            <w:tcW w:w="4955" w:type="dxa"/>
          </w:tcPr>
          <w:p w:rsidR="002B688A" w:rsidRPr="002B688A" w:rsidRDefault="002B688A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proofErr w:type="spellStart"/>
            <w:r w:rsidRPr="002B68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Panćatantram</w:t>
            </w:r>
            <w:proofErr w:type="spellEnd"/>
          </w:p>
          <w:p w:rsidR="002B688A" w:rsidRPr="00E06E3B" w:rsidRDefault="002B688A" w:rsidP="007D723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</w:pPr>
            <w:r w:rsidRPr="002446A7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2.1</w:t>
            </w:r>
            <w:r w:rsidR="004E1838" w:rsidRPr="00E06E3B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 xml:space="preserve"> </w:t>
            </w:r>
            <w:r w:rsidRPr="00E06E3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sa-IN"/>
              </w:rPr>
              <w:t>मित्रभेदतः</w:t>
            </w:r>
            <w:r w:rsidR="00A8370C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 xml:space="preserve"> </w:t>
            </w:r>
            <w:r w:rsidRPr="00E06E3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sa-IN"/>
              </w:rPr>
              <w:t>काकी</w:t>
            </w:r>
            <w:r w:rsidR="00A8370C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>-</w:t>
            </w:r>
            <w:r w:rsidRPr="00E06E3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sa-IN"/>
              </w:rPr>
              <w:t>कनकसूत्र</w:t>
            </w:r>
            <w:r w:rsidRPr="00E06E3B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>–</w:t>
            </w:r>
            <w:r w:rsidRPr="00E06E3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sa-IN"/>
              </w:rPr>
              <w:t>कृष्ण सर्प –कथा</w:t>
            </w:r>
            <w:r w:rsidR="00A8370C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 xml:space="preserve"> |</w:t>
            </w:r>
          </w:p>
          <w:p w:rsidR="00E06E3B" w:rsidRDefault="002B688A" w:rsidP="00E06E3B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</w:pPr>
            <w:proofErr w:type="gramStart"/>
            <w:r w:rsidRPr="00E06E3B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2.2</w:t>
            </w:r>
            <w:r w:rsidR="000A5A77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="004E1838" w:rsidRPr="00E06E3B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E06E3B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Moral</w:t>
            </w:r>
            <w:proofErr w:type="gramEnd"/>
            <w:r w:rsidRPr="00E06E3B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of the story</w:t>
            </w:r>
            <w:r w:rsidR="000A5A77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.</w:t>
            </w:r>
            <w:r w:rsidRPr="00E06E3B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</w:p>
          <w:p w:rsidR="002B688A" w:rsidRPr="00E06E3B" w:rsidRDefault="00E06E3B" w:rsidP="00E06E3B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</w:pPr>
            <w:proofErr w:type="gramStart"/>
            <w:r w:rsidRPr="002446A7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2.3</w:t>
            </w:r>
            <w:r w:rsidR="004E1838" w:rsidRPr="00E06E3B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 xml:space="preserve"> </w:t>
            </w:r>
            <w:r w:rsidR="002B688A" w:rsidRPr="00E06E3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sa-IN"/>
              </w:rPr>
              <w:t>लुब्ध-बक-कर्कटक-कथा</w:t>
            </w:r>
            <w:r w:rsidR="000A5A77"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  <w:t>.</w:t>
            </w:r>
            <w:proofErr w:type="gramEnd"/>
          </w:p>
          <w:p w:rsidR="002B688A" w:rsidRPr="002B688A" w:rsidRDefault="002B688A" w:rsidP="007D7234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proofErr w:type="gramStart"/>
            <w:r w:rsidRPr="00E06E3B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2.4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="000A5A77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Moral</w:t>
            </w:r>
            <w:proofErr w:type="gramEnd"/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of the story</w:t>
            </w:r>
            <w:r w:rsidR="000A5A77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.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2B688A" w:rsidRDefault="009F42EB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2 &amp; 3</w:t>
            </w:r>
          </w:p>
        </w:tc>
      </w:tr>
      <w:tr w:rsidR="002B688A" w:rsidTr="009F42EB">
        <w:trPr>
          <w:jc w:val="center"/>
        </w:trPr>
        <w:tc>
          <w:tcPr>
            <w:tcW w:w="97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3</w:t>
            </w:r>
          </w:p>
        </w:tc>
        <w:tc>
          <w:tcPr>
            <w:tcW w:w="4955" w:type="dxa"/>
          </w:tcPr>
          <w:p w:rsidR="002B688A" w:rsidRPr="002B688A" w:rsidRDefault="002B688A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proofErr w:type="spellStart"/>
            <w:r w:rsidRPr="002B68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Nītiśataka</w:t>
            </w:r>
            <w:proofErr w:type="spellEnd"/>
          </w:p>
          <w:p w:rsidR="002B688A" w:rsidRPr="002B688A" w:rsidRDefault="002B688A" w:rsidP="007D7234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 w:rsidRPr="002B688A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3.1</w:t>
            </w:r>
            <w:r w:rsidR="004E1838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अर्थ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Verses1-5</w:t>
            </w:r>
          </w:p>
          <w:p w:rsidR="002B688A" w:rsidRPr="002B688A" w:rsidRDefault="002B688A" w:rsidP="007D7234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3.2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अर्थ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DD665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Verses6-10</w:t>
            </w:r>
          </w:p>
          <w:p w:rsidR="002B688A" w:rsidRPr="002B688A" w:rsidRDefault="002B688A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3.3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कर्म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DD665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Verses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  <w:t>1-5</w:t>
            </w:r>
          </w:p>
          <w:p w:rsidR="002B688A" w:rsidRPr="002B688A" w:rsidRDefault="002B688A" w:rsidP="007D7234">
            <w:pPr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lastRenderedPageBreak/>
              <w:t>3.4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कर्म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DD665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Verses6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  <w:t>-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10</w:t>
            </w:r>
          </w:p>
        </w:tc>
        <w:tc>
          <w:tcPr>
            <w:tcW w:w="111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15</w:t>
            </w:r>
          </w:p>
        </w:tc>
        <w:tc>
          <w:tcPr>
            <w:tcW w:w="1250" w:type="dxa"/>
            <w:vAlign w:val="center"/>
          </w:tcPr>
          <w:p w:rsidR="002B688A" w:rsidRDefault="009F42EB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3</w:t>
            </w:r>
          </w:p>
        </w:tc>
      </w:tr>
      <w:tr w:rsidR="002B688A" w:rsidTr="009F42EB">
        <w:trPr>
          <w:jc w:val="center"/>
        </w:trPr>
        <w:tc>
          <w:tcPr>
            <w:tcW w:w="97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Unit 4</w:t>
            </w:r>
          </w:p>
        </w:tc>
        <w:tc>
          <w:tcPr>
            <w:tcW w:w="4955" w:type="dxa"/>
          </w:tcPr>
          <w:p w:rsidR="002B688A" w:rsidRPr="002B688A" w:rsidRDefault="002B688A" w:rsidP="007D7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proofErr w:type="spellStart"/>
            <w:r w:rsidRPr="002B68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Nītiśatakam</w:t>
            </w:r>
            <w:proofErr w:type="spellEnd"/>
          </w:p>
          <w:p w:rsidR="002B688A" w:rsidRPr="002B688A" w:rsidRDefault="002B688A" w:rsidP="007D7234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4.1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परोपकार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1108B8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Verses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  <w:t>1-5</w:t>
            </w:r>
          </w:p>
          <w:p w:rsidR="002B688A" w:rsidRPr="002B688A" w:rsidRDefault="002B688A" w:rsidP="007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4.2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परोपकार</w:t>
            </w:r>
            <w:r w:rsidR="00703584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1108B8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Verses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  <w:t>6-10</w:t>
            </w:r>
          </w:p>
          <w:p w:rsidR="002B688A" w:rsidRPr="002B688A" w:rsidRDefault="002B688A" w:rsidP="007D7234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4.3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धैर्य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1108B8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Verses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  <w:t>1-5</w:t>
            </w:r>
          </w:p>
          <w:p w:rsidR="002B688A" w:rsidRPr="002B688A" w:rsidRDefault="002B688A" w:rsidP="007D7234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sa-IN"/>
              </w:rPr>
            </w:pP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4.4 </w:t>
            </w:r>
            <w:r w:rsidR="004E183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धैर्य</w:t>
            </w:r>
            <w:r w:rsidR="00EC1CA9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Arial Unicode MS"/>
                <w:sz w:val="24"/>
                <w:szCs w:val="24"/>
                <w:cs/>
                <w:lang w:bidi="sa-IN"/>
              </w:rPr>
              <w:t>पद्धती</w:t>
            </w:r>
            <w:r w:rsidR="001108B8">
              <w:rPr>
                <w:rFonts w:ascii="Times New Roman" w:eastAsia="Arial Unicode MS" w:hAnsi="Times New Roman" w:cs="Arial Unicode MS"/>
                <w:sz w:val="24"/>
                <w:szCs w:val="24"/>
                <w:lang w:bidi="sa-IN"/>
              </w:rPr>
              <w:t xml:space="preserve"> 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Verses</w:t>
            </w:r>
            <w:r w:rsidRPr="002B688A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sa-IN"/>
              </w:rPr>
              <w:t>6-10</w:t>
            </w:r>
          </w:p>
        </w:tc>
        <w:tc>
          <w:tcPr>
            <w:tcW w:w="1110" w:type="dxa"/>
            <w:vAlign w:val="center"/>
          </w:tcPr>
          <w:p w:rsidR="002B688A" w:rsidRDefault="002B688A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2B688A" w:rsidRDefault="009F42EB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 1 &amp; 3</w:t>
            </w:r>
          </w:p>
        </w:tc>
      </w:tr>
    </w:tbl>
    <w:p w:rsidR="004F0F5E" w:rsidRDefault="004F0F5E" w:rsidP="0059538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</w:p>
    <w:p w:rsidR="00D92C07" w:rsidRDefault="00595384" w:rsidP="00595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Practical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Component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  <w:r w:rsidR="0069151F" w:rsidRPr="000E0A8C">
        <w:rPr>
          <w:rFonts w:ascii="Times New Roman" w:hAnsi="Times New Roman" w:cs="Times New Roman"/>
          <w:sz w:val="24"/>
          <w:szCs w:val="24"/>
        </w:rPr>
        <w:t xml:space="preserve">An exercise of collecting inspirational quotes and good thoughts </w:t>
      </w:r>
    </w:p>
    <w:p w:rsidR="00D92C07" w:rsidRDefault="00D92C07" w:rsidP="00595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69151F" w:rsidRPr="000E0A8C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69151F" w:rsidRPr="000E0A8C">
        <w:rPr>
          <w:rFonts w:ascii="Times New Roman" w:hAnsi="Times New Roman" w:cs="Times New Roman"/>
          <w:sz w:val="24"/>
          <w:szCs w:val="24"/>
        </w:rPr>
        <w:t xml:space="preserve"> various sources in all known languages and to translate them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384" w:rsidRPr="000E0A8C" w:rsidRDefault="00D92C07" w:rsidP="00595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69151F" w:rsidRPr="000E0A8C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="0069151F" w:rsidRPr="000E0A8C">
        <w:rPr>
          <w:rFonts w:ascii="Times New Roman" w:hAnsi="Times New Roman" w:cs="Times New Roman"/>
          <w:sz w:val="24"/>
          <w:szCs w:val="24"/>
        </w:rPr>
        <w:t xml:space="preserve"> brief but simple Sanskrit.</w:t>
      </w:r>
    </w:p>
    <w:p w:rsidR="00595384" w:rsidRPr="000E0A8C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 xml:space="preserve">Reference </w:t>
      </w:r>
      <w:proofErr w:type="gramStart"/>
      <w:r w:rsidRPr="000E0A8C">
        <w:rPr>
          <w:rFonts w:ascii="Times New Roman" w:hAnsi="Times New Roman" w:cs="Times New Roman"/>
          <w:b/>
          <w:bCs/>
          <w:sz w:val="24"/>
          <w:szCs w:val="24"/>
        </w:rPr>
        <w:t>Books :</w:t>
      </w:r>
      <w:proofErr w:type="gramEnd"/>
      <w:r w:rsidRPr="000E0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0173" w:rsidRPr="000E0A8C" w:rsidRDefault="00860173" w:rsidP="0086017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Kale M.</w:t>
      </w:r>
      <w:r w:rsidR="007154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R.</w:t>
      </w:r>
      <w:r w:rsidR="00A74221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A8C">
        <w:rPr>
          <w:rFonts w:ascii="Times New Roman" w:hAnsi="Times New Roman" w:cs="Times New Roman"/>
          <w:i/>
          <w:iCs/>
          <w:sz w:val="24"/>
          <w:szCs w:val="24"/>
        </w:rPr>
        <w:t>Pancatantram</w:t>
      </w:r>
      <w:proofErr w:type="spellEnd"/>
      <w:r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="00A742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7422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A74221">
        <w:rPr>
          <w:rFonts w:ascii="Times New Roman" w:hAnsi="Times New Roman" w:cs="Times New Roman"/>
          <w:sz w:val="24"/>
          <w:szCs w:val="24"/>
        </w:rPr>
        <w:t xml:space="preserve">. And </w:t>
      </w:r>
      <w:proofErr w:type="gramStart"/>
      <w:r w:rsidR="00A74221">
        <w:rPr>
          <w:rFonts w:ascii="Times New Roman" w:hAnsi="Times New Roman" w:cs="Times New Roman"/>
          <w:sz w:val="24"/>
          <w:szCs w:val="24"/>
        </w:rPr>
        <w:t>trans</w:t>
      </w:r>
      <w:proofErr w:type="gramEnd"/>
      <w:r w:rsidR="00A7422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="000F0453" w:rsidRPr="000E0A8C">
        <w:rPr>
          <w:rFonts w:ascii="Times New Roman" w:hAnsi="Times New Roman" w:cs="Times New Roman"/>
          <w:sz w:val="24"/>
          <w:szCs w:val="24"/>
        </w:rPr>
        <w:t>Delhi :</w:t>
      </w:r>
      <w:proofErr w:type="gramEnd"/>
      <w:r w:rsidR="00F37CAC" w:rsidRPr="000E0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221">
        <w:rPr>
          <w:rFonts w:ascii="Times New Roman" w:hAnsi="Times New Roman" w:cs="Times New Roman"/>
          <w:sz w:val="24"/>
          <w:szCs w:val="24"/>
        </w:rPr>
        <w:t>Motilal</w:t>
      </w:r>
      <w:proofErr w:type="spellEnd"/>
      <w:r w:rsidR="00A7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221">
        <w:rPr>
          <w:rFonts w:ascii="Times New Roman" w:hAnsi="Times New Roman" w:cs="Times New Roman"/>
          <w:sz w:val="24"/>
          <w:szCs w:val="24"/>
        </w:rPr>
        <w:t>Banarasidas</w:t>
      </w:r>
      <w:proofErr w:type="spellEnd"/>
      <w:r w:rsidR="00A74221">
        <w:rPr>
          <w:rFonts w:ascii="Times New Roman" w:hAnsi="Times New Roman" w:cs="Times New Roman"/>
          <w:sz w:val="24"/>
          <w:szCs w:val="24"/>
        </w:rPr>
        <w:t xml:space="preserve">. </w:t>
      </w:r>
      <w:r w:rsidRPr="000E0A8C">
        <w:rPr>
          <w:rFonts w:ascii="Times New Roman" w:hAnsi="Times New Roman" w:cs="Times New Roman"/>
          <w:sz w:val="24"/>
          <w:szCs w:val="24"/>
        </w:rPr>
        <w:t>1999</w:t>
      </w:r>
      <w:r w:rsidR="00A74221">
        <w:rPr>
          <w:rFonts w:ascii="Times New Roman" w:hAnsi="Times New Roman" w:cs="Times New Roman"/>
          <w:sz w:val="24"/>
          <w:szCs w:val="24"/>
        </w:rPr>
        <w:t>.</w:t>
      </w:r>
    </w:p>
    <w:p w:rsidR="00860173" w:rsidRPr="000E0A8C" w:rsidRDefault="00A0393F" w:rsidP="0086017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Arial Unicode MS"/>
          <w:sz w:val="24"/>
          <w:szCs w:val="24"/>
          <w:cs/>
        </w:rPr>
        <w:t xml:space="preserve">भावे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ह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>.</w:t>
      </w:r>
      <w:r w:rsidR="004A18B8">
        <w:rPr>
          <w:rFonts w:ascii="Times New Roman" w:hAnsi="Times New Roman" w:cs="Times New Roman"/>
          <w:sz w:val="24"/>
          <w:szCs w:val="24"/>
        </w:rPr>
        <w:t xml:space="preserve">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अ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>.</w:t>
      </w:r>
      <w:r w:rsidRPr="000E0A8C">
        <w:rPr>
          <w:rFonts w:ascii="Times New Roman" w:hAnsi="Times New Roman" w:cs="Arial Unicode MS"/>
          <w:sz w:val="24"/>
          <w:szCs w:val="24"/>
          <w:cs/>
        </w:rPr>
        <w:t xml:space="preserve"> </w:t>
      </w:r>
      <w:r w:rsidRPr="004A18B8">
        <w:rPr>
          <w:rFonts w:ascii="Times New Roman" w:hAnsi="Times New Roman" w:cs="Arial Unicode MS"/>
          <w:i/>
          <w:iCs/>
          <w:sz w:val="24"/>
          <w:szCs w:val="24"/>
          <w:cs/>
        </w:rPr>
        <w:t>संपूर्ण</w:t>
      </w:r>
      <w:r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E0A8C">
        <w:rPr>
          <w:rFonts w:ascii="Times New Roman" w:hAnsi="Times New Roman" w:cs="Arial Unicode MS"/>
          <w:i/>
          <w:iCs/>
          <w:sz w:val="24"/>
          <w:szCs w:val="24"/>
          <w:cs/>
        </w:rPr>
        <w:t>पंचतंत्र</w:t>
      </w:r>
      <w:r w:rsidR="004A18B8">
        <w:rPr>
          <w:rFonts w:ascii="Times New Roman" w:hAnsi="Times New Roman" w:cs="Times New Roman"/>
          <w:sz w:val="24"/>
          <w:szCs w:val="24"/>
        </w:rPr>
        <w:t>.</w:t>
      </w:r>
      <w:r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A18B8" w:rsidRPr="000E0A8C">
        <w:rPr>
          <w:rFonts w:ascii="Times New Roman" w:hAnsi="Times New Roman" w:cs="Arial Unicode MS"/>
          <w:sz w:val="24"/>
          <w:szCs w:val="24"/>
          <w:cs/>
        </w:rPr>
        <w:t>पुणे</w:t>
      </w:r>
      <w:r w:rsidR="004A18B8">
        <w:rPr>
          <w:rFonts w:ascii="Times New Roman" w:hAnsi="Times New Roman" w:cs="Arial Unicode MS"/>
          <w:sz w:val="24"/>
          <w:szCs w:val="24"/>
        </w:rPr>
        <w:t xml:space="preserve"> :</w:t>
      </w:r>
      <w:r w:rsidR="004A18B8" w:rsidRPr="000E0A8C">
        <w:rPr>
          <w:rFonts w:ascii="Times New Roman" w:hAnsi="Times New Roman" w:cs="Arial Unicode MS"/>
          <w:sz w:val="24"/>
          <w:szCs w:val="24"/>
          <w:cs/>
        </w:rPr>
        <w:t xml:space="preserve">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वरदा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बुक्स</w:t>
      </w:r>
      <w:r w:rsidR="004A18B8">
        <w:rPr>
          <w:rFonts w:ascii="Times New Roman" w:hAnsi="Times New Roman" w:cs="Times New Roman"/>
          <w:sz w:val="24"/>
          <w:szCs w:val="24"/>
        </w:rPr>
        <w:t>.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१९७७</w:t>
      </w:r>
      <w:r w:rsidR="004A18B8">
        <w:rPr>
          <w:rFonts w:ascii="Times New Roman" w:hAnsi="Times New Roman" w:cs="Arial Unicode MS"/>
          <w:sz w:val="24"/>
          <w:szCs w:val="24"/>
        </w:rPr>
        <w:t>.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860173" w:rsidRPr="000E0A8C" w:rsidRDefault="00050866" w:rsidP="0086017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Arial Unicode MS"/>
          <w:sz w:val="24"/>
          <w:szCs w:val="24"/>
          <w:cs/>
        </w:rPr>
        <w:t>जोशी</w:t>
      </w:r>
      <w:r w:rsidR="004A18B8">
        <w:rPr>
          <w:rFonts w:ascii="Times New Roman" w:hAnsi="Times New Roman" w:cs="Arial Unicode MS"/>
          <w:sz w:val="24"/>
          <w:szCs w:val="24"/>
        </w:rPr>
        <w:t xml:space="preserve"> </w:t>
      </w:r>
      <w:r w:rsidR="004A18B8">
        <w:rPr>
          <w:rFonts w:ascii="Times New Roman" w:hAnsi="Times New Roman" w:cs="Mangal"/>
          <w:sz w:val="24"/>
          <w:szCs w:val="24"/>
          <w:cs/>
        </w:rPr>
        <w:t>–</w:t>
      </w:r>
      <w:r w:rsidR="004A18B8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Arial Unicode MS"/>
          <w:sz w:val="24"/>
          <w:szCs w:val="24"/>
          <w:cs/>
        </w:rPr>
        <w:t>अयाचित</w:t>
      </w:r>
      <w:r w:rsidR="004A18B8">
        <w:rPr>
          <w:rFonts w:ascii="Times New Roman" w:hAnsi="Times New Roman" w:cs="Arial Unicode MS"/>
          <w:sz w:val="24"/>
          <w:szCs w:val="24"/>
        </w:rPr>
        <w:t xml:space="preserve">. </w:t>
      </w:r>
      <w:r w:rsidR="00860173" w:rsidRPr="000E0A8C">
        <w:rPr>
          <w:rFonts w:ascii="Times New Roman" w:hAnsi="Times New Roman" w:cs="Arial Unicode MS"/>
          <w:i/>
          <w:iCs/>
          <w:sz w:val="24"/>
          <w:szCs w:val="24"/>
          <w:cs/>
        </w:rPr>
        <w:t>भर्तुहरीकृत</w:t>
      </w:r>
      <w:r w:rsidR="00860173" w:rsidRPr="000E0A8C">
        <w:rPr>
          <w:rFonts w:ascii="Times New Roman" w:hAnsi="Times New Roman" w:cs="Times New Roman"/>
          <w:i/>
          <w:iCs/>
          <w:sz w:val="24"/>
          <w:szCs w:val="24"/>
          <w:cs/>
        </w:rPr>
        <w:t xml:space="preserve"> </w:t>
      </w:r>
      <w:r w:rsidR="00860173" w:rsidRPr="000E0A8C">
        <w:rPr>
          <w:rFonts w:ascii="Times New Roman" w:hAnsi="Times New Roman" w:cs="Arial Unicode MS"/>
          <w:i/>
          <w:iCs/>
          <w:sz w:val="24"/>
          <w:szCs w:val="24"/>
          <w:cs/>
        </w:rPr>
        <w:t>नीतिशतक</w:t>
      </w:r>
      <w:r w:rsidR="004A18B8">
        <w:rPr>
          <w:rFonts w:ascii="Times New Roman" w:hAnsi="Times New Roman" w:cs="Times New Roman"/>
          <w:sz w:val="24"/>
          <w:szCs w:val="24"/>
        </w:rPr>
        <w:t>.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A18B8" w:rsidRPr="000E0A8C">
        <w:rPr>
          <w:rFonts w:ascii="Times New Roman" w:hAnsi="Times New Roman" w:cs="Arial Unicode MS"/>
          <w:sz w:val="24"/>
          <w:szCs w:val="24"/>
          <w:cs/>
        </w:rPr>
        <w:t xml:space="preserve">पुणे </w:t>
      </w:r>
      <w:r w:rsidR="004A18B8">
        <w:rPr>
          <w:rFonts w:ascii="Times New Roman" w:hAnsi="Times New Roman" w:cs="Arial Unicode MS"/>
          <w:sz w:val="24"/>
          <w:szCs w:val="24"/>
        </w:rPr>
        <w:t xml:space="preserve">: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चित्रशाळा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प्रकाशन</w:t>
      </w:r>
      <w:r w:rsidR="004A18B8">
        <w:rPr>
          <w:rFonts w:ascii="Times New Roman" w:hAnsi="Times New Roman" w:cs="Times New Roman"/>
          <w:sz w:val="24"/>
          <w:szCs w:val="24"/>
        </w:rPr>
        <w:t xml:space="preserve">. </w:t>
      </w:r>
      <w:r w:rsidR="00860173" w:rsidRPr="000E0A8C">
        <w:rPr>
          <w:rFonts w:ascii="Times New Roman" w:hAnsi="Times New Roman" w:cs="Arial Unicode MS"/>
          <w:sz w:val="24"/>
          <w:szCs w:val="24"/>
          <w:cs/>
        </w:rPr>
        <w:t>१९६१</w:t>
      </w:r>
      <w:r w:rsidR="004A18B8">
        <w:rPr>
          <w:rFonts w:ascii="Times New Roman" w:hAnsi="Times New Roman" w:cs="Arial Unicode MS"/>
          <w:sz w:val="24"/>
          <w:szCs w:val="24"/>
        </w:rPr>
        <w:t>.</w:t>
      </w:r>
      <w:r w:rsidR="00860173" w:rsidRPr="000E0A8C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183A59" w:rsidRPr="007025A5" w:rsidRDefault="00A22292" w:rsidP="0086017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Edgerton Franklin</w:t>
      </w:r>
      <w:r w:rsidR="00394BD9">
        <w:rPr>
          <w:rFonts w:ascii="Times New Roman" w:hAnsi="Times New Roman" w:cs="Times New Roman"/>
          <w:sz w:val="24"/>
          <w:szCs w:val="24"/>
        </w:rPr>
        <w:t xml:space="preserve">. </w:t>
      </w:r>
      <w:r w:rsidR="00860173" w:rsidRPr="000E0A8C">
        <w:rPr>
          <w:rFonts w:ascii="Times New Roman" w:hAnsi="Times New Roman" w:cs="Times New Roman"/>
          <w:i/>
          <w:iCs/>
          <w:sz w:val="24"/>
          <w:szCs w:val="24"/>
        </w:rPr>
        <w:t>A collection of Ancient Hindu Tales</w:t>
      </w:r>
      <w:r w:rsidR="00860173" w:rsidRPr="000E0A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0173" w:rsidRPr="000E0A8C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860173" w:rsidRPr="000E0A8C">
        <w:rPr>
          <w:rFonts w:ascii="Times New Roman" w:hAnsi="Times New Roman" w:cs="Times New Roman"/>
          <w:sz w:val="24"/>
          <w:szCs w:val="24"/>
        </w:rPr>
        <w:t>.)</w:t>
      </w:r>
      <w:r w:rsidR="00394BD9">
        <w:rPr>
          <w:rFonts w:ascii="Times New Roman" w:hAnsi="Times New Roman" w:cs="Times New Roman"/>
          <w:sz w:val="24"/>
          <w:szCs w:val="24"/>
        </w:rPr>
        <w:t xml:space="preserve">. </w:t>
      </w:r>
      <w:r w:rsidR="00860173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="00394BD9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="00394BD9">
        <w:rPr>
          <w:rFonts w:ascii="Times New Roman" w:hAnsi="Times New Roman" w:cs="Times New Roman"/>
          <w:sz w:val="24"/>
          <w:szCs w:val="24"/>
        </w:rPr>
        <w:t>Hertel</w:t>
      </w:r>
      <w:proofErr w:type="spellEnd"/>
      <w:r w:rsidR="00394BD9">
        <w:rPr>
          <w:rFonts w:ascii="Times New Roman" w:hAnsi="Times New Roman" w:cs="Times New Roman"/>
          <w:sz w:val="24"/>
          <w:szCs w:val="24"/>
        </w:rPr>
        <w:t>.</w:t>
      </w:r>
      <w:r w:rsidR="00860173" w:rsidRPr="000E0A8C">
        <w:rPr>
          <w:rFonts w:ascii="Times New Roman" w:hAnsi="Times New Roman" w:cs="Times New Roman"/>
          <w:sz w:val="24"/>
          <w:szCs w:val="24"/>
        </w:rPr>
        <w:t xml:space="preserve"> 1908</w:t>
      </w:r>
      <w:r w:rsidR="00394BD9">
        <w:rPr>
          <w:rFonts w:ascii="Times New Roman" w:hAnsi="Times New Roman" w:cs="Times New Roman"/>
          <w:sz w:val="24"/>
          <w:szCs w:val="24"/>
        </w:rPr>
        <w:t>.</w:t>
      </w:r>
      <w:r w:rsidR="00860173" w:rsidRPr="000E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384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Medium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of  Instruction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: Marathi.</w:t>
      </w:r>
    </w:p>
    <w:p w:rsidR="00595384" w:rsidRDefault="00595384" w:rsidP="00A2765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Nature of Question paper and Scheme of Marking</w:t>
      </w:r>
    </w:p>
    <w:p w:rsidR="00595384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Semester End Examination                                                </w:t>
      </w:r>
      <w:r w:rsidR="00A653C6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Total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Marks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60</w:t>
      </w:r>
    </w:p>
    <w:tbl>
      <w:tblPr>
        <w:tblStyle w:val="TableGrid"/>
        <w:tblW w:w="7591" w:type="dxa"/>
        <w:jc w:val="center"/>
        <w:tblLook w:val="04A0" w:firstRow="1" w:lastRow="0" w:firstColumn="1" w:lastColumn="0" w:noHBand="0" w:noVBand="1"/>
      </w:tblPr>
      <w:tblGrid>
        <w:gridCol w:w="833"/>
        <w:gridCol w:w="5742"/>
        <w:gridCol w:w="1016"/>
      </w:tblGrid>
      <w:tr w:rsidR="007D7234" w:rsidTr="007D7234">
        <w:trPr>
          <w:jc w:val="center"/>
        </w:trPr>
        <w:tc>
          <w:tcPr>
            <w:tcW w:w="833" w:type="dxa"/>
            <w:vAlign w:val="center"/>
          </w:tcPr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Que.</w:t>
            </w:r>
          </w:p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5742" w:type="dxa"/>
            <w:vAlign w:val="center"/>
          </w:tcPr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Type of Question</w:t>
            </w:r>
          </w:p>
        </w:tc>
        <w:tc>
          <w:tcPr>
            <w:tcW w:w="1016" w:type="dxa"/>
            <w:vAlign w:val="center"/>
          </w:tcPr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7D7234" w:rsidTr="007D7234">
        <w:trPr>
          <w:trHeight w:val="562"/>
          <w:jc w:val="center"/>
        </w:trPr>
        <w:tc>
          <w:tcPr>
            <w:tcW w:w="833" w:type="dxa"/>
            <w:vAlign w:val="center"/>
          </w:tcPr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5742" w:type="dxa"/>
          </w:tcPr>
          <w:p w:rsidR="007D7234" w:rsidRPr="00436872" w:rsidRDefault="007D7234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Fill in the blanks. </w:t>
            </w:r>
          </w:p>
        </w:tc>
        <w:tc>
          <w:tcPr>
            <w:tcW w:w="1016" w:type="dxa"/>
          </w:tcPr>
          <w:p w:rsidR="007D7234" w:rsidRPr="00DD3F86" w:rsidRDefault="007D7234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C5493E" w:rsidTr="00A32F22">
        <w:trPr>
          <w:trHeight w:val="562"/>
          <w:jc w:val="center"/>
        </w:trPr>
        <w:tc>
          <w:tcPr>
            <w:tcW w:w="833" w:type="dxa"/>
            <w:vAlign w:val="center"/>
          </w:tcPr>
          <w:p w:rsidR="00C5493E" w:rsidRDefault="00C5493E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5742" w:type="dxa"/>
          </w:tcPr>
          <w:p w:rsidR="00C5493E" w:rsidRPr="00436872" w:rsidRDefault="00C5493E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Short notes. (3/4</w:t>
            </w:r>
            <w:r w:rsidRPr="00C5493E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016" w:type="dxa"/>
          </w:tcPr>
          <w:p w:rsidR="00C5493E" w:rsidRPr="00DD3F86" w:rsidRDefault="00C5493E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7D7234" w:rsidTr="007D7234">
        <w:trPr>
          <w:jc w:val="center"/>
        </w:trPr>
        <w:tc>
          <w:tcPr>
            <w:tcW w:w="833" w:type="dxa"/>
            <w:vAlign w:val="center"/>
          </w:tcPr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5742" w:type="dxa"/>
          </w:tcPr>
          <w:p w:rsidR="007D7234" w:rsidRPr="00436872" w:rsidRDefault="007642E1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Write Short Answer</w:t>
            </w:r>
            <w:r w:rsidRPr="007642E1">
              <w:rPr>
                <w:rFonts w:ascii="Times New Roman" w:hAnsi="Times New Roman" w:cs="Times New Roman"/>
                <w:sz w:val="24"/>
                <w:szCs w:val="22"/>
              </w:rPr>
              <w:t>. (3/4)</w:t>
            </w:r>
          </w:p>
        </w:tc>
        <w:tc>
          <w:tcPr>
            <w:tcW w:w="1016" w:type="dxa"/>
          </w:tcPr>
          <w:p w:rsidR="007D7234" w:rsidRPr="00DD3F86" w:rsidRDefault="00945432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  <w:tr w:rsidR="007D7234" w:rsidTr="007D7234">
        <w:trPr>
          <w:jc w:val="center"/>
        </w:trPr>
        <w:tc>
          <w:tcPr>
            <w:tcW w:w="833" w:type="dxa"/>
            <w:vAlign w:val="center"/>
          </w:tcPr>
          <w:p w:rsidR="007D7234" w:rsidRDefault="007D723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5742" w:type="dxa"/>
          </w:tcPr>
          <w:p w:rsidR="007D7234" w:rsidRPr="00436872" w:rsidRDefault="00737E88" w:rsidP="007D723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Write Briefly on ……(1/2</w:t>
            </w:r>
            <w:r w:rsidR="007D7234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016" w:type="dxa"/>
          </w:tcPr>
          <w:p w:rsidR="007D7234" w:rsidRPr="00DD3F86" w:rsidRDefault="00945432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</w:t>
            </w:r>
          </w:p>
        </w:tc>
      </w:tr>
    </w:tbl>
    <w:p w:rsidR="00595384" w:rsidRDefault="00595384" w:rsidP="005953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2"/>
        </w:rPr>
      </w:pPr>
    </w:p>
    <w:p w:rsidR="00595384" w:rsidRPr="00DA7281" w:rsidRDefault="00595384" w:rsidP="00595384">
      <w:pPr>
        <w:spacing w:after="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Internal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>Evaluation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             </w:t>
      </w:r>
      <w:r w:rsidR="00263DCC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2"/>
        </w:rPr>
        <w:t>Total Marks : 40</w:t>
      </w:r>
    </w:p>
    <w:p w:rsidR="00595384" w:rsidRDefault="00595384" w:rsidP="005953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4723"/>
        <w:gridCol w:w="1016"/>
      </w:tblGrid>
      <w:tr w:rsidR="00595384" w:rsidTr="007D7234">
        <w:trPr>
          <w:jc w:val="center"/>
        </w:trPr>
        <w:tc>
          <w:tcPr>
            <w:tcW w:w="1050" w:type="dxa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4723" w:type="dxa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the Activity</w:t>
            </w:r>
          </w:p>
        </w:tc>
        <w:tc>
          <w:tcPr>
            <w:tcW w:w="1016" w:type="dxa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Marks</w:t>
            </w:r>
          </w:p>
        </w:tc>
      </w:tr>
      <w:tr w:rsidR="00595384" w:rsidTr="007D7234">
        <w:trPr>
          <w:jc w:val="center"/>
        </w:trPr>
        <w:tc>
          <w:tcPr>
            <w:tcW w:w="1050" w:type="dxa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</w:t>
            </w:r>
          </w:p>
        </w:tc>
        <w:tc>
          <w:tcPr>
            <w:tcW w:w="4723" w:type="dxa"/>
          </w:tcPr>
          <w:p w:rsidR="00595384" w:rsidRPr="002960BA" w:rsidRDefault="00595384" w:rsidP="007D723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Home Assignment.</w:t>
            </w:r>
          </w:p>
        </w:tc>
        <w:tc>
          <w:tcPr>
            <w:tcW w:w="1016" w:type="dxa"/>
          </w:tcPr>
          <w:p w:rsidR="00595384" w:rsidRPr="00F51D1B" w:rsidRDefault="00595384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  <w:tr w:rsidR="00595384" w:rsidTr="007D7234">
        <w:trPr>
          <w:jc w:val="center"/>
        </w:trPr>
        <w:tc>
          <w:tcPr>
            <w:tcW w:w="1050" w:type="dxa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</w:t>
            </w:r>
          </w:p>
        </w:tc>
        <w:tc>
          <w:tcPr>
            <w:tcW w:w="4723" w:type="dxa"/>
          </w:tcPr>
          <w:p w:rsidR="00595384" w:rsidRPr="002960BA" w:rsidRDefault="00595384" w:rsidP="007D723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Class Test.</w:t>
            </w:r>
          </w:p>
        </w:tc>
        <w:tc>
          <w:tcPr>
            <w:tcW w:w="1016" w:type="dxa"/>
          </w:tcPr>
          <w:p w:rsidR="00595384" w:rsidRPr="00F51D1B" w:rsidRDefault="001D481B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595384" w:rsidRPr="00F51D1B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595384" w:rsidTr="007D7234">
        <w:trPr>
          <w:jc w:val="center"/>
        </w:trPr>
        <w:tc>
          <w:tcPr>
            <w:tcW w:w="1050" w:type="dxa"/>
          </w:tcPr>
          <w:p w:rsidR="00595384" w:rsidRDefault="00595384" w:rsidP="007D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</w:t>
            </w:r>
          </w:p>
        </w:tc>
        <w:tc>
          <w:tcPr>
            <w:tcW w:w="4723" w:type="dxa"/>
          </w:tcPr>
          <w:p w:rsidR="00595384" w:rsidRPr="002960BA" w:rsidRDefault="001D481B" w:rsidP="007D723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t xml:space="preserve"> </w:t>
            </w:r>
            <w:r w:rsidRPr="001D481B">
              <w:rPr>
                <w:rFonts w:ascii="Times New Roman" w:hAnsi="Times New Roman" w:cs="Times New Roman"/>
                <w:sz w:val="24"/>
                <w:szCs w:val="22"/>
              </w:rPr>
              <w:t xml:space="preserve">Subject Specific </w:t>
            </w:r>
            <w:proofErr w:type="gramStart"/>
            <w:r w:rsidRPr="001D481B">
              <w:rPr>
                <w:rFonts w:ascii="Times New Roman" w:hAnsi="Times New Roman" w:cs="Times New Roman"/>
                <w:sz w:val="24"/>
                <w:szCs w:val="22"/>
              </w:rPr>
              <w:t>Activity :</w:t>
            </w:r>
            <w:proofErr w:type="gramEnd"/>
            <w:r w:rsidRPr="001D481B">
              <w:rPr>
                <w:rFonts w:ascii="Times New Roman" w:hAnsi="Times New Roman" w:cs="Times New Roman"/>
                <w:sz w:val="24"/>
                <w:szCs w:val="22"/>
              </w:rPr>
              <w:t xml:space="preserve"> Group Discussion.</w:t>
            </w:r>
          </w:p>
        </w:tc>
        <w:tc>
          <w:tcPr>
            <w:tcW w:w="1016" w:type="dxa"/>
          </w:tcPr>
          <w:p w:rsidR="00595384" w:rsidRPr="00F51D1B" w:rsidRDefault="00595384" w:rsidP="007D723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51D1B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</w:tbl>
    <w:p w:rsidR="00015922" w:rsidRPr="007606DA" w:rsidRDefault="00A658D0" w:rsidP="008170B6">
      <w:pPr>
        <w:spacing w:after="0"/>
        <w:ind w:left="3600" w:firstLine="72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2"/>
        </w:rPr>
        <w:t>❁❁❁</w:t>
      </w:r>
    </w:p>
    <w:sectPr w:rsidR="00015922" w:rsidRPr="007606DA" w:rsidSect="00D04B96">
      <w:footerReference w:type="default" r:id="rId9"/>
      <w:pgSz w:w="11909" w:h="16834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FB" w:rsidRDefault="003876FB" w:rsidP="00D04B96">
      <w:pPr>
        <w:spacing w:after="0" w:line="240" w:lineRule="auto"/>
      </w:pPr>
      <w:r>
        <w:separator/>
      </w:r>
    </w:p>
  </w:endnote>
  <w:endnote w:type="continuationSeparator" w:id="0">
    <w:p w:rsidR="003876FB" w:rsidRDefault="003876FB" w:rsidP="00D0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087"/>
      <w:docPartObj>
        <w:docPartGallery w:val="Page Numbers (Bottom of Page)"/>
        <w:docPartUnique/>
      </w:docPartObj>
    </w:sdtPr>
    <w:sdtEndPr/>
    <w:sdtContent>
      <w:p w:rsidR="007D7234" w:rsidRDefault="007D7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234" w:rsidRDefault="007D7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FB" w:rsidRDefault="003876FB" w:rsidP="00D04B96">
      <w:pPr>
        <w:spacing w:after="0" w:line="240" w:lineRule="auto"/>
      </w:pPr>
      <w:r>
        <w:separator/>
      </w:r>
    </w:p>
  </w:footnote>
  <w:footnote w:type="continuationSeparator" w:id="0">
    <w:p w:rsidR="003876FB" w:rsidRDefault="003876FB" w:rsidP="00D0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33"/>
    <w:multiLevelType w:val="hybridMultilevel"/>
    <w:tmpl w:val="DA7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9F6"/>
    <w:multiLevelType w:val="hybridMultilevel"/>
    <w:tmpl w:val="E75C5C14"/>
    <w:lvl w:ilvl="0" w:tplc="FC4CA07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7914"/>
    <w:multiLevelType w:val="multilevel"/>
    <w:tmpl w:val="AC3AD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BB101C1"/>
    <w:multiLevelType w:val="hybridMultilevel"/>
    <w:tmpl w:val="096A9164"/>
    <w:lvl w:ilvl="0" w:tplc="FF80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747ED"/>
    <w:multiLevelType w:val="hybridMultilevel"/>
    <w:tmpl w:val="E49A7278"/>
    <w:lvl w:ilvl="0" w:tplc="FF560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7E01"/>
    <w:multiLevelType w:val="hybridMultilevel"/>
    <w:tmpl w:val="06FC2ADE"/>
    <w:lvl w:ilvl="0" w:tplc="0464CE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E3944"/>
    <w:multiLevelType w:val="hybridMultilevel"/>
    <w:tmpl w:val="4C166962"/>
    <w:lvl w:ilvl="0" w:tplc="8D94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32477"/>
    <w:multiLevelType w:val="hybridMultilevel"/>
    <w:tmpl w:val="2824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33389"/>
    <w:multiLevelType w:val="hybridMultilevel"/>
    <w:tmpl w:val="3E3287E4"/>
    <w:lvl w:ilvl="0" w:tplc="B69C1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04F8"/>
    <w:multiLevelType w:val="hybridMultilevel"/>
    <w:tmpl w:val="6728C34A"/>
    <w:lvl w:ilvl="0" w:tplc="0F94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77D4D"/>
    <w:multiLevelType w:val="hybridMultilevel"/>
    <w:tmpl w:val="865047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E2747"/>
    <w:multiLevelType w:val="hybridMultilevel"/>
    <w:tmpl w:val="6AE4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97C86"/>
    <w:multiLevelType w:val="hybridMultilevel"/>
    <w:tmpl w:val="94B0C38A"/>
    <w:lvl w:ilvl="0" w:tplc="2786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EF4EBD"/>
    <w:multiLevelType w:val="multilevel"/>
    <w:tmpl w:val="A29E2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4">
    <w:nsid w:val="7EFC4DBC"/>
    <w:multiLevelType w:val="hybridMultilevel"/>
    <w:tmpl w:val="6556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41C"/>
    <w:rsid w:val="00015922"/>
    <w:rsid w:val="00034493"/>
    <w:rsid w:val="0003741C"/>
    <w:rsid w:val="00043270"/>
    <w:rsid w:val="00050866"/>
    <w:rsid w:val="00064C6A"/>
    <w:rsid w:val="00086D36"/>
    <w:rsid w:val="000A0A30"/>
    <w:rsid w:val="000A2AA4"/>
    <w:rsid w:val="000A5128"/>
    <w:rsid w:val="000A5A77"/>
    <w:rsid w:val="000B0930"/>
    <w:rsid w:val="000E0A8C"/>
    <w:rsid w:val="000F0453"/>
    <w:rsid w:val="000F1C50"/>
    <w:rsid w:val="00102444"/>
    <w:rsid w:val="001108B8"/>
    <w:rsid w:val="00114AA4"/>
    <w:rsid w:val="00114E83"/>
    <w:rsid w:val="00115234"/>
    <w:rsid w:val="0013434B"/>
    <w:rsid w:val="001468AF"/>
    <w:rsid w:val="00170B7D"/>
    <w:rsid w:val="00171A3C"/>
    <w:rsid w:val="00171AB5"/>
    <w:rsid w:val="001756B7"/>
    <w:rsid w:val="00180E78"/>
    <w:rsid w:val="00183A59"/>
    <w:rsid w:val="00183B29"/>
    <w:rsid w:val="00185473"/>
    <w:rsid w:val="001B5D46"/>
    <w:rsid w:val="001C23A2"/>
    <w:rsid w:val="001C32AF"/>
    <w:rsid w:val="001D3012"/>
    <w:rsid w:val="001D481B"/>
    <w:rsid w:val="001E47B3"/>
    <w:rsid w:val="001F2F72"/>
    <w:rsid w:val="001F3215"/>
    <w:rsid w:val="00200FC1"/>
    <w:rsid w:val="00204849"/>
    <w:rsid w:val="00214EF1"/>
    <w:rsid w:val="00224453"/>
    <w:rsid w:val="002272F6"/>
    <w:rsid w:val="0024396E"/>
    <w:rsid w:val="002446A7"/>
    <w:rsid w:val="00253A70"/>
    <w:rsid w:val="00257A67"/>
    <w:rsid w:val="00257E44"/>
    <w:rsid w:val="00263DCC"/>
    <w:rsid w:val="0026650D"/>
    <w:rsid w:val="00291A53"/>
    <w:rsid w:val="002960BA"/>
    <w:rsid w:val="002978CE"/>
    <w:rsid w:val="00297ED8"/>
    <w:rsid w:val="002A19D1"/>
    <w:rsid w:val="002A2FD2"/>
    <w:rsid w:val="002A3DD0"/>
    <w:rsid w:val="002B0F01"/>
    <w:rsid w:val="002B688A"/>
    <w:rsid w:val="002B74CA"/>
    <w:rsid w:val="002E7007"/>
    <w:rsid w:val="003048E4"/>
    <w:rsid w:val="00306DF0"/>
    <w:rsid w:val="00312337"/>
    <w:rsid w:val="00326BC1"/>
    <w:rsid w:val="003353CC"/>
    <w:rsid w:val="00344D9F"/>
    <w:rsid w:val="0034637A"/>
    <w:rsid w:val="00346625"/>
    <w:rsid w:val="00350177"/>
    <w:rsid w:val="00374A27"/>
    <w:rsid w:val="00375562"/>
    <w:rsid w:val="00377C31"/>
    <w:rsid w:val="00377DFD"/>
    <w:rsid w:val="0038769E"/>
    <w:rsid w:val="003876FB"/>
    <w:rsid w:val="00393174"/>
    <w:rsid w:val="00394BD9"/>
    <w:rsid w:val="00395CDB"/>
    <w:rsid w:val="003A50EC"/>
    <w:rsid w:val="003B1E81"/>
    <w:rsid w:val="003B26A0"/>
    <w:rsid w:val="003B3218"/>
    <w:rsid w:val="003B3CC8"/>
    <w:rsid w:val="003D1467"/>
    <w:rsid w:val="003E2E02"/>
    <w:rsid w:val="003E325C"/>
    <w:rsid w:val="0040116C"/>
    <w:rsid w:val="0041190E"/>
    <w:rsid w:val="00415B8F"/>
    <w:rsid w:val="004202B9"/>
    <w:rsid w:val="00421DE0"/>
    <w:rsid w:val="004345E4"/>
    <w:rsid w:val="00436872"/>
    <w:rsid w:val="0044133A"/>
    <w:rsid w:val="00457577"/>
    <w:rsid w:val="00461CC0"/>
    <w:rsid w:val="004703FC"/>
    <w:rsid w:val="004862A5"/>
    <w:rsid w:val="004944F5"/>
    <w:rsid w:val="004A18B8"/>
    <w:rsid w:val="004B2F6B"/>
    <w:rsid w:val="004D4612"/>
    <w:rsid w:val="004E1838"/>
    <w:rsid w:val="004F0F5E"/>
    <w:rsid w:val="004F26A7"/>
    <w:rsid w:val="005010F0"/>
    <w:rsid w:val="00505EDD"/>
    <w:rsid w:val="00516179"/>
    <w:rsid w:val="00526A6C"/>
    <w:rsid w:val="00533300"/>
    <w:rsid w:val="00537B87"/>
    <w:rsid w:val="0054194C"/>
    <w:rsid w:val="005505AB"/>
    <w:rsid w:val="005625BD"/>
    <w:rsid w:val="00572198"/>
    <w:rsid w:val="0057721E"/>
    <w:rsid w:val="00584A1C"/>
    <w:rsid w:val="00595384"/>
    <w:rsid w:val="005A1B4D"/>
    <w:rsid w:val="005C48EA"/>
    <w:rsid w:val="005D4493"/>
    <w:rsid w:val="005F05C7"/>
    <w:rsid w:val="005F0D68"/>
    <w:rsid w:val="005F4B90"/>
    <w:rsid w:val="005F74BD"/>
    <w:rsid w:val="006110BE"/>
    <w:rsid w:val="00621D9E"/>
    <w:rsid w:val="00633C67"/>
    <w:rsid w:val="00642D42"/>
    <w:rsid w:val="00643CBE"/>
    <w:rsid w:val="006443F2"/>
    <w:rsid w:val="00646C53"/>
    <w:rsid w:val="0066383F"/>
    <w:rsid w:val="00663853"/>
    <w:rsid w:val="00675C74"/>
    <w:rsid w:val="00677232"/>
    <w:rsid w:val="0069151F"/>
    <w:rsid w:val="006A1C0F"/>
    <w:rsid w:val="006A280B"/>
    <w:rsid w:val="006A7F19"/>
    <w:rsid w:val="006C3930"/>
    <w:rsid w:val="006C4CE6"/>
    <w:rsid w:val="006C501F"/>
    <w:rsid w:val="006E73B8"/>
    <w:rsid w:val="006F6DFE"/>
    <w:rsid w:val="007025A5"/>
    <w:rsid w:val="00702909"/>
    <w:rsid w:val="00702DFA"/>
    <w:rsid w:val="00703584"/>
    <w:rsid w:val="00714304"/>
    <w:rsid w:val="007150DD"/>
    <w:rsid w:val="0071548C"/>
    <w:rsid w:val="00716714"/>
    <w:rsid w:val="007222F1"/>
    <w:rsid w:val="0072277B"/>
    <w:rsid w:val="00737E88"/>
    <w:rsid w:val="00754E17"/>
    <w:rsid w:val="007606DA"/>
    <w:rsid w:val="00760F0F"/>
    <w:rsid w:val="007642E1"/>
    <w:rsid w:val="00766646"/>
    <w:rsid w:val="007714F9"/>
    <w:rsid w:val="00771CE9"/>
    <w:rsid w:val="00774E84"/>
    <w:rsid w:val="00784158"/>
    <w:rsid w:val="00790F71"/>
    <w:rsid w:val="007A0C81"/>
    <w:rsid w:val="007A48DF"/>
    <w:rsid w:val="007B10E8"/>
    <w:rsid w:val="007B2285"/>
    <w:rsid w:val="007B6F25"/>
    <w:rsid w:val="007D1B7E"/>
    <w:rsid w:val="007D7234"/>
    <w:rsid w:val="007D7828"/>
    <w:rsid w:val="007E509A"/>
    <w:rsid w:val="00801124"/>
    <w:rsid w:val="008062E5"/>
    <w:rsid w:val="008126CD"/>
    <w:rsid w:val="0081697F"/>
    <w:rsid w:val="008170B6"/>
    <w:rsid w:val="00820A69"/>
    <w:rsid w:val="00835919"/>
    <w:rsid w:val="00845D7A"/>
    <w:rsid w:val="008513B5"/>
    <w:rsid w:val="00860173"/>
    <w:rsid w:val="00872FA8"/>
    <w:rsid w:val="00884EA5"/>
    <w:rsid w:val="008A2FF7"/>
    <w:rsid w:val="008B3BAF"/>
    <w:rsid w:val="008B7B89"/>
    <w:rsid w:val="008C3274"/>
    <w:rsid w:val="008C5EAB"/>
    <w:rsid w:val="008C67CA"/>
    <w:rsid w:val="008D29D0"/>
    <w:rsid w:val="008E145F"/>
    <w:rsid w:val="008F077C"/>
    <w:rsid w:val="0090713F"/>
    <w:rsid w:val="00916978"/>
    <w:rsid w:val="00916EB5"/>
    <w:rsid w:val="0092148E"/>
    <w:rsid w:val="0092169A"/>
    <w:rsid w:val="009317B4"/>
    <w:rsid w:val="009345E8"/>
    <w:rsid w:val="009348A2"/>
    <w:rsid w:val="00942BB0"/>
    <w:rsid w:val="00945432"/>
    <w:rsid w:val="00946695"/>
    <w:rsid w:val="00953337"/>
    <w:rsid w:val="009668ED"/>
    <w:rsid w:val="00973711"/>
    <w:rsid w:val="00993E72"/>
    <w:rsid w:val="00996B7E"/>
    <w:rsid w:val="009A05CD"/>
    <w:rsid w:val="009B639F"/>
    <w:rsid w:val="009C57E4"/>
    <w:rsid w:val="009E4E21"/>
    <w:rsid w:val="009F0E16"/>
    <w:rsid w:val="009F42EB"/>
    <w:rsid w:val="009F588B"/>
    <w:rsid w:val="00A0065A"/>
    <w:rsid w:val="00A0393F"/>
    <w:rsid w:val="00A04EDE"/>
    <w:rsid w:val="00A071A0"/>
    <w:rsid w:val="00A11BAE"/>
    <w:rsid w:val="00A1379D"/>
    <w:rsid w:val="00A22292"/>
    <w:rsid w:val="00A24D8B"/>
    <w:rsid w:val="00A27654"/>
    <w:rsid w:val="00A3358F"/>
    <w:rsid w:val="00A33B69"/>
    <w:rsid w:val="00A367F2"/>
    <w:rsid w:val="00A3723A"/>
    <w:rsid w:val="00A50B1D"/>
    <w:rsid w:val="00A55F9A"/>
    <w:rsid w:val="00A653C6"/>
    <w:rsid w:val="00A658D0"/>
    <w:rsid w:val="00A70DA0"/>
    <w:rsid w:val="00A7138A"/>
    <w:rsid w:val="00A71BB0"/>
    <w:rsid w:val="00A739C1"/>
    <w:rsid w:val="00A74221"/>
    <w:rsid w:val="00A74F5A"/>
    <w:rsid w:val="00A7639A"/>
    <w:rsid w:val="00A80CC1"/>
    <w:rsid w:val="00A81ABA"/>
    <w:rsid w:val="00A8370C"/>
    <w:rsid w:val="00A85AE6"/>
    <w:rsid w:val="00A906F0"/>
    <w:rsid w:val="00A91A74"/>
    <w:rsid w:val="00A96414"/>
    <w:rsid w:val="00A9692C"/>
    <w:rsid w:val="00AB56E8"/>
    <w:rsid w:val="00AC0BDB"/>
    <w:rsid w:val="00AC2A27"/>
    <w:rsid w:val="00AC4699"/>
    <w:rsid w:val="00AE1FAF"/>
    <w:rsid w:val="00B01992"/>
    <w:rsid w:val="00B01E90"/>
    <w:rsid w:val="00B0433F"/>
    <w:rsid w:val="00B311AA"/>
    <w:rsid w:val="00B35BCE"/>
    <w:rsid w:val="00B37E4B"/>
    <w:rsid w:val="00B43CAF"/>
    <w:rsid w:val="00B44262"/>
    <w:rsid w:val="00B45569"/>
    <w:rsid w:val="00B53753"/>
    <w:rsid w:val="00B56651"/>
    <w:rsid w:val="00B56B1F"/>
    <w:rsid w:val="00B60E10"/>
    <w:rsid w:val="00B757AD"/>
    <w:rsid w:val="00B80155"/>
    <w:rsid w:val="00B8021E"/>
    <w:rsid w:val="00B80B77"/>
    <w:rsid w:val="00B92B2D"/>
    <w:rsid w:val="00B976AD"/>
    <w:rsid w:val="00BA6B99"/>
    <w:rsid w:val="00BA7324"/>
    <w:rsid w:val="00BB296D"/>
    <w:rsid w:val="00BB4BC7"/>
    <w:rsid w:val="00BE2D6E"/>
    <w:rsid w:val="00BF67DD"/>
    <w:rsid w:val="00C00B39"/>
    <w:rsid w:val="00C16A93"/>
    <w:rsid w:val="00C37234"/>
    <w:rsid w:val="00C377E3"/>
    <w:rsid w:val="00C47252"/>
    <w:rsid w:val="00C51071"/>
    <w:rsid w:val="00C5493E"/>
    <w:rsid w:val="00C54D48"/>
    <w:rsid w:val="00C54DA1"/>
    <w:rsid w:val="00C755D7"/>
    <w:rsid w:val="00C755D9"/>
    <w:rsid w:val="00C75B41"/>
    <w:rsid w:val="00C7618C"/>
    <w:rsid w:val="00C77286"/>
    <w:rsid w:val="00C82E1D"/>
    <w:rsid w:val="00C84225"/>
    <w:rsid w:val="00C94451"/>
    <w:rsid w:val="00CA5303"/>
    <w:rsid w:val="00CD6C56"/>
    <w:rsid w:val="00D02A89"/>
    <w:rsid w:val="00D04B96"/>
    <w:rsid w:val="00D05184"/>
    <w:rsid w:val="00D0576C"/>
    <w:rsid w:val="00D13DD8"/>
    <w:rsid w:val="00D2243C"/>
    <w:rsid w:val="00D27DED"/>
    <w:rsid w:val="00D3314D"/>
    <w:rsid w:val="00D35151"/>
    <w:rsid w:val="00D361CD"/>
    <w:rsid w:val="00D4071E"/>
    <w:rsid w:val="00D46F61"/>
    <w:rsid w:val="00D5238F"/>
    <w:rsid w:val="00D5747F"/>
    <w:rsid w:val="00D62DC1"/>
    <w:rsid w:val="00D73153"/>
    <w:rsid w:val="00D86562"/>
    <w:rsid w:val="00D90FE7"/>
    <w:rsid w:val="00D91C30"/>
    <w:rsid w:val="00D92C07"/>
    <w:rsid w:val="00D955FA"/>
    <w:rsid w:val="00DA2C8E"/>
    <w:rsid w:val="00DA5782"/>
    <w:rsid w:val="00DA7281"/>
    <w:rsid w:val="00DC1F32"/>
    <w:rsid w:val="00DD3F86"/>
    <w:rsid w:val="00DD6659"/>
    <w:rsid w:val="00DE3F64"/>
    <w:rsid w:val="00DF2F92"/>
    <w:rsid w:val="00E06E3B"/>
    <w:rsid w:val="00E116AA"/>
    <w:rsid w:val="00E14224"/>
    <w:rsid w:val="00E17E6D"/>
    <w:rsid w:val="00E30947"/>
    <w:rsid w:val="00E36D9A"/>
    <w:rsid w:val="00E412C2"/>
    <w:rsid w:val="00E500AC"/>
    <w:rsid w:val="00E53EFB"/>
    <w:rsid w:val="00E55E13"/>
    <w:rsid w:val="00E64A01"/>
    <w:rsid w:val="00E67F92"/>
    <w:rsid w:val="00E72397"/>
    <w:rsid w:val="00E848D8"/>
    <w:rsid w:val="00E85925"/>
    <w:rsid w:val="00E8788B"/>
    <w:rsid w:val="00E87943"/>
    <w:rsid w:val="00E87EC8"/>
    <w:rsid w:val="00E942C7"/>
    <w:rsid w:val="00E9723F"/>
    <w:rsid w:val="00EA1CA3"/>
    <w:rsid w:val="00EA4951"/>
    <w:rsid w:val="00EA4E43"/>
    <w:rsid w:val="00EB6A80"/>
    <w:rsid w:val="00EC1CA9"/>
    <w:rsid w:val="00EC2D5E"/>
    <w:rsid w:val="00EC5A75"/>
    <w:rsid w:val="00ED1CE9"/>
    <w:rsid w:val="00F02213"/>
    <w:rsid w:val="00F10F09"/>
    <w:rsid w:val="00F213C0"/>
    <w:rsid w:val="00F33271"/>
    <w:rsid w:val="00F356E3"/>
    <w:rsid w:val="00F37CAC"/>
    <w:rsid w:val="00F40A67"/>
    <w:rsid w:val="00F4537D"/>
    <w:rsid w:val="00F4541C"/>
    <w:rsid w:val="00F51D1B"/>
    <w:rsid w:val="00F53F13"/>
    <w:rsid w:val="00F54CB4"/>
    <w:rsid w:val="00F60897"/>
    <w:rsid w:val="00F70EE9"/>
    <w:rsid w:val="00F73C23"/>
    <w:rsid w:val="00F87037"/>
    <w:rsid w:val="00FC4B8A"/>
    <w:rsid w:val="00FD1680"/>
    <w:rsid w:val="00FD35C3"/>
    <w:rsid w:val="00FD5349"/>
    <w:rsid w:val="00FD5606"/>
    <w:rsid w:val="00FE1FB9"/>
    <w:rsid w:val="00FE3FEB"/>
    <w:rsid w:val="00FE5C35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41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1C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7B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4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B96"/>
  </w:style>
  <w:style w:type="paragraph" w:styleId="Footer">
    <w:name w:val="footer"/>
    <w:basedOn w:val="Normal"/>
    <w:link w:val="FooterChar"/>
    <w:uiPriority w:val="99"/>
    <w:unhideWhenUsed/>
    <w:rsid w:val="00D04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41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1C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7B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</dc:creator>
  <cp:lastModifiedBy>USER</cp:lastModifiedBy>
  <cp:revision>363</cp:revision>
  <cp:lastPrinted>2022-12-01T10:24:00Z</cp:lastPrinted>
  <dcterms:created xsi:type="dcterms:W3CDTF">2020-01-31T08:13:00Z</dcterms:created>
  <dcterms:modified xsi:type="dcterms:W3CDTF">2023-06-30T09:36:00Z</dcterms:modified>
</cp:coreProperties>
</file>